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A27B4" w14:textId="77777777" w:rsidR="00F22A3C" w:rsidRDefault="00F6173A" w:rsidP="00FF15EB">
      <w:pPr>
        <w:pStyle w:val="streepjes"/>
      </w:pPr>
      <w:r>
        <w:tab/>
        <w:t>//</w:t>
      </w:r>
      <w:r w:rsidR="00FF15EB">
        <w:t>////////////</w:t>
      </w:r>
      <w:r w:rsidR="00A47E0E" w:rsidRPr="00FF15EB">
        <w:t>////////////////////////////////////////</w:t>
      </w:r>
      <w:r w:rsidR="00AE2BD8" w:rsidRPr="00FF15EB">
        <w:t>//</w:t>
      </w:r>
      <w:r w:rsidR="00AF0A1D" w:rsidRPr="00FF15EB">
        <w:t>//////////////////////////////////////////////////////////////////////////</w:t>
      </w:r>
      <w:r w:rsidR="00884DDF">
        <w:t>//////////////////////////////</w:t>
      </w:r>
    </w:p>
    <w:p w14:paraId="044415E3" w14:textId="77777777" w:rsidR="00765646" w:rsidRDefault="00765646" w:rsidP="002C1359">
      <w:pPr>
        <w:pStyle w:val="Ondertitel"/>
        <w:spacing w:line="240" w:lineRule="auto"/>
        <w:rPr>
          <w:rFonts w:eastAsiaTheme="majorEastAsia" w:cstheme="majorBidi"/>
          <w:b/>
          <w:caps/>
          <w:color w:val="auto"/>
          <w:spacing w:val="5"/>
          <w:sz w:val="96"/>
          <w:szCs w:val="52"/>
          <w:u w:val="single"/>
        </w:rPr>
      </w:pPr>
    </w:p>
    <w:p w14:paraId="47F33ABC" w14:textId="12C0A9F0" w:rsidR="002C1359" w:rsidRDefault="002C1359" w:rsidP="002C1359">
      <w:pPr>
        <w:pStyle w:val="Ondertitel"/>
        <w:spacing w:line="240" w:lineRule="auto"/>
        <w:rPr>
          <w:rFonts w:eastAsiaTheme="majorEastAsia" w:cstheme="majorBidi"/>
          <w:b/>
          <w:caps/>
          <w:color w:val="auto"/>
          <w:spacing w:val="5"/>
          <w:sz w:val="96"/>
          <w:szCs w:val="52"/>
          <w:u w:val="single"/>
        </w:rPr>
      </w:pPr>
      <w:r w:rsidRPr="002C1359">
        <w:rPr>
          <w:rFonts w:eastAsiaTheme="majorEastAsia" w:cstheme="majorBidi"/>
          <w:b/>
          <w:caps/>
          <w:color w:val="auto"/>
          <w:spacing w:val="5"/>
          <w:sz w:val="96"/>
          <w:szCs w:val="52"/>
          <w:u w:val="single"/>
        </w:rPr>
        <w:t>Aanvraag werkingssubsidie Kunstendecreet</w:t>
      </w:r>
    </w:p>
    <w:p w14:paraId="317FB047" w14:textId="77777777" w:rsidR="00765646" w:rsidRDefault="00765646" w:rsidP="002C1359">
      <w:pPr>
        <w:pStyle w:val="Ondertitel"/>
        <w:spacing w:line="240" w:lineRule="auto"/>
        <w:rPr>
          <w:sz w:val="48"/>
          <w:szCs w:val="28"/>
        </w:rPr>
      </w:pPr>
    </w:p>
    <w:p w14:paraId="7AAA27B6" w14:textId="5C88F6B4" w:rsidR="003103C9" w:rsidRPr="00444C33" w:rsidRDefault="002C1359" w:rsidP="002C1359">
      <w:pPr>
        <w:pStyle w:val="Ondertitel"/>
        <w:spacing w:line="240" w:lineRule="auto"/>
      </w:pPr>
      <w:r>
        <w:rPr>
          <w:sz w:val="48"/>
          <w:szCs w:val="28"/>
        </w:rPr>
        <w:t>Beleidsplan</w:t>
      </w:r>
      <w:r w:rsidR="0087268A">
        <w:rPr>
          <w:sz w:val="48"/>
          <w:szCs w:val="28"/>
        </w:rPr>
        <w:t xml:space="preserve"> 2023-2027</w:t>
      </w:r>
    </w:p>
    <w:p w14:paraId="7AAA27B7" w14:textId="77777777" w:rsidR="00AE2BD8" w:rsidRDefault="00AE2BD8" w:rsidP="00FF15EB">
      <w:pPr>
        <w:pStyle w:val="streepjes"/>
      </w:pPr>
    </w:p>
    <w:p w14:paraId="7AAA27B8" w14:textId="77777777" w:rsidR="00FF15EB" w:rsidRDefault="00F6173A" w:rsidP="00FF15EB">
      <w:pPr>
        <w:pStyle w:val="streepjes"/>
      </w:pPr>
      <w:r>
        <w:tab/>
        <w:t>//</w:t>
      </w:r>
      <w:r w:rsidR="00FF15EB">
        <w:t>////////////</w:t>
      </w:r>
      <w:r w:rsidR="00FF15EB" w:rsidRPr="00FF15EB">
        <w:t>////////////////////////////////////////////////////////////////////////////////////////////////////////////////////</w:t>
      </w:r>
      <w:r w:rsidR="00884DDF">
        <w:t>//////////////////////////////</w:t>
      </w:r>
    </w:p>
    <w:p w14:paraId="7AAA27B9" w14:textId="77777777" w:rsidR="008D7CDA" w:rsidRDefault="008D7CDA" w:rsidP="00FF15EB">
      <w:pPr>
        <w:pStyle w:val="streepjes"/>
      </w:pPr>
      <w:r>
        <w:br w:type="page"/>
      </w:r>
    </w:p>
    <w:p w14:paraId="19A416D9" w14:textId="77777777" w:rsidR="002C1359" w:rsidRPr="002C1359" w:rsidRDefault="002C1359" w:rsidP="002C1359">
      <w:pPr>
        <w:pStyle w:val="paragraph"/>
        <w:spacing w:before="0" w:beforeAutospacing="0" w:after="0" w:afterAutospacing="0"/>
        <w:jc w:val="both"/>
        <w:textAlignment w:val="baseline"/>
        <w:rPr>
          <w:rStyle w:val="normaltextrun"/>
          <w:rFonts w:ascii="Calibri" w:eastAsia="Verdana" w:hAnsi="Calibri" w:cs="Calibri"/>
          <w:sz w:val="22"/>
          <w:szCs w:val="22"/>
        </w:rPr>
      </w:pPr>
      <w:bookmarkStart w:id="0" w:name="_Toc391990957"/>
      <w:r w:rsidRPr="002C1359">
        <w:rPr>
          <w:rStyle w:val="eop"/>
          <w:rFonts w:ascii="Calibri" w:eastAsia="Verdana" w:hAnsi="Calibri" w:cs="Calibri"/>
          <w:sz w:val="22"/>
          <w:szCs w:val="22"/>
        </w:rPr>
        <w:lastRenderedPageBreak/>
        <w:t xml:space="preserve">In dit document werk je </w:t>
      </w:r>
      <w:r w:rsidRPr="002C1359">
        <w:rPr>
          <w:rStyle w:val="normaltextrun"/>
          <w:rFonts w:ascii="Calibri" w:eastAsia="Verdana" w:hAnsi="Calibri" w:cs="Calibri"/>
          <w:sz w:val="22"/>
          <w:szCs w:val="22"/>
        </w:rPr>
        <w:t xml:space="preserve">je beleidsplan uit. Het vormt een </w:t>
      </w:r>
      <w:r w:rsidRPr="00885ECD">
        <w:rPr>
          <w:rStyle w:val="normaltextrun"/>
          <w:rFonts w:ascii="Calibri" w:eastAsia="Verdana" w:hAnsi="Calibri" w:cs="Calibri"/>
          <w:b/>
          <w:bCs/>
          <w:color w:val="2B979D" w:themeColor="text2"/>
          <w:sz w:val="22"/>
          <w:szCs w:val="22"/>
        </w:rPr>
        <w:t>essentieel onderdeel</w:t>
      </w:r>
      <w:r w:rsidRPr="00885ECD">
        <w:rPr>
          <w:rStyle w:val="normaltextrun"/>
          <w:rFonts w:ascii="Calibri" w:eastAsia="Verdana" w:hAnsi="Calibri" w:cs="Calibri"/>
          <w:color w:val="2B979D" w:themeColor="text2"/>
          <w:sz w:val="22"/>
          <w:szCs w:val="22"/>
        </w:rPr>
        <w:t xml:space="preserve"> </w:t>
      </w:r>
      <w:r w:rsidRPr="002C1359">
        <w:rPr>
          <w:rStyle w:val="normaltextrun"/>
          <w:rFonts w:ascii="Calibri" w:eastAsia="Verdana" w:hAnsi="Calibri" w:cs="Calibri"/>
          <w:sz w:val="22"/>
          <w:szCs w:val="22"/>
        </w:rPr>
        <w:t xml:space="preserve">van je aanvraag. Laad het afgewerkte beleidsplan op </w:t>
      </w:r>
      <w:r w:rsidRPr="00DA3E09">
        <w:rPr>
          <w:rStyle w:val="normaltextrun"/>
          <w:rFonts w:ascii="Calibri" w:eastAsia="Verdana" w:hAnsi="Calibri" w:cs="Calibri"/>
          <w:b/>
          <w:bCs/>
          <w:color w:val="2B979D" w:themeColor="text2"/>
          <w:sz w:val="22"/>
          <w:szCs w:val="22"/>
        </w:rPr>
        <w:t xml:space="preserve">in KIOSK, </w:t>
      </w:r>
      <w:r w:rsidRPr="001D71A0">
        <w:rPr>
          <w:rStyle w:val="normaltextrun"/>
          <w:rFonts w:ascii="Calibri" w:eastAsia="Verdana" w:hAnsi="Calibri" w:cs="Calibri"/>
          <w:color w:val="2B979D" w:themeColor="text2"/>
          <w:sz w:val="22"/>
          <w:szCs w:val="22"/>
        </w:rPr>
        <w:t>in</w:t>
      </w:r>
      <w:r w:rsidRPr="00DA3E09">
        <w:rPr>
          <w:rStyle w:val="normaltextrun"/>
          <w:rFonts w:ascii="Calibri" w:eastAsia="Verdana" w:hAnsi="Calibri" w:cs="Calibri"/>
          <w:b/>
          <w:bCs/>
          <w:color w:val="2B979D" w:themeColor="text2"/>
          <w:sz w:val="22"/>
          <w:szCs w:val="22"/>
        </w:rPr>
        <w:t xml:space="preserve"> Word-formaat</w:t>
      </w:r>
      <w:r w:rsidRPr="002C1359">
        <w:rPr>
          <w:rStyle w:val="normaltextrun"/>
          <w:rFonts w:ascii="Calibri" w:eastAsia="Verdana" w:hAnsi="Calibri" w:cs="Calibri"/>
          <w:sz w:val="22"/>
          <w:szCs w:val="22"/>
        </w:rPr>
        <w:t xml:space="preserve">. </w:t>
      </w:r>
    </w:p>
    <w:p w14:paraId="470D30B0" w14:textId="77777777" w:rsidR="002C1359" w:rsidRPr="002C1359" w:rsidRDefault="002C1359" w:rsidP="002C1359">
      <w:pPr>
        <w:pStyle w:val="Geenafstand"/>
        <w:rPr>
          <w:rStyle w:val="normaltextrun"/>
          <w:rFonts w:ascii="Calibri" w:hAnsi="Calibri" w:cs="Calibri"/>
          <w:sz w:val="20"/>
          <w:szCs w:val="20"/>
        </w:rPr>
      </w:pPr>
    </w:p>
    <w:p w14:paraId="6011B012" w14:textId="77777777" w:rsidR="002C1359" w:rsidRPr="002C1359" w:rsidRDefault="002C1359" w:rsidP="002C1359">
      <w:pPr>
        <w:pStyle w:val="Geenafstand"/>
        <w:rPr>
          <w:rStyle w:val="normaltextrun"/>
          <w:rFonts w:ascii="Calibri" w:hAnsi="Calibri" w:cs="Calibri"/>
          <w:sz w:val="20"/>
          <w:szCs w:val="20"/>
        </w:rPr>
      </w:pPr>
    </w:p>
    <w:p w14:paraId="219C7E1B" w14:textId="77777777" w:rsidR="002C1359" w:rsidRPr="002C1359" w:rsidRDefault="002C1359" w:rsidP="002C1359">
      <w:pPr>
        <w:pStyle w:val="paragraph"/>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VOORAF:</w:t>
      </w:r>
    </w:p>
    <w:p w14:paraId="0B9E83F0" w14:textId="0BBB6597" w:rsidR="002C1359" w:rsidRPr="002C1359" w:rsidRDefault="002C1359" w:rsidP="3825A750">
      <w:pPr>
        <w:pStyle w:val="paragraph"/>
        <w:numPr>
          <w:ilvl w:val="0"/>
          <w:numId w:val="40"/>
        </w:numPr>
        <w:spacing w:before="0" w:beforeAutospacing="0" w:after="0" w:afterAutospacing="0"/>
        <w:jc w:val="both"/>
        <w:textAlignment w:val="baseline"/>
        <w:rPr>
          <w:rStyle w:val="normaltextrun"/>
          <w:rFonts w:ascii="Calibri" w:eastAsia="Verdana" w:hAnsi="Calibri" w:cs="Calibri"/>
          <w:sz w:val="22"/>
          <w:szCs w:val="22"/>
        </w:rPr>
      </w:pPr>
      <w:r w:rsidRPr="3825A750">
        <w:rPr>
          <w:rStyle w:val="normaltextrun"/>
          <w:rFonts w:ascii="Calibri" w:eastAsia="Verdana" w:hAnsi="Calibri" w:cs="Calibri"/>
          <w:sz w:val="22"/>
          <w:szCs w:val="22"/>
        </w:rPr>
        <w:t xml:space="preserve">De maximale grootte van </w:t>
      </w:r>
      <w:r w:rsidR="009F12A5" w:rsidRPr="3825A750">
        <w:rPr>
          <w:rStyle w:val="normaltextrun"/>
          <w:rFonts w:ascii="Calibri" w:eastAsia="Verdana" w:hAnsi="Calibri" w:cs="Calibri"/>
          <w:sz w:val="22"/>
          <w:szCs w:val="22"/>
        </w:rPr>
        <w:t>het beleidsplan</w:t>
      </w:r>
      <w:r w:rsidRPr="3825A750">
        <w:rPr>
          <w:rStyle w:val="normaltextrun"/>
          <w:rFonts w:ascii="Calibri" w:eastAsia="Verdana" w:hAnsi="Calibri" w:cs="Calibri"/>
          <w:sz w:val="22"/>
          <w:szCs w:val="22"/>
        </w:rPr>
        <w:t xml:space="preserve"> is </w:t>
      </w:r>
      <w:r w:rsidR="2708305A" w:rsidRPr="3825A750">
        <w:rPr>
          <w:rStyle w:val="normaltextrun"/>
          <w:rFonts w:ascii="Calibri" w:eastAsia="Verdana" w:hAnsi="Calibri" w:cs="Calibri"/>
          <w:b/>
          <w:bCs/>
          <w:color w:val="2B979D" w:themeColor="accent2"/>
          <w:sz w:val="22"/>
          <w:szCs w:val="22"/>
        </w:rPr>
        <w:t>1</w:t>
      </w:r>
      <w:r w:rsidRPr="3825A750">
        <w:rPr>
          <w:rStyle w:val="normaltextrun"/>
          <w:rFonts w:ascii="Calibri" w:eastAsia="Verdana" w:hAnsi="Calibri" w:cs="Calibri"/>
          <w:b/>
          <w:bCs/>
          <w:color w:val="2B979D" w:themeColor="accent2"/>
          <w:sz w:val="22"/>
          <w:szCs w:val="22"/>
        </w:rPr>
        <w:t>5MB</w:t>
      </w:r>
      <w:r w:rsidRPr="3825A750">
        <w:rPr>
          <w:rStyle w:val="normaltextrun"/>
          <w:rFonts w:ascii="Calibri" w:eastAsia="Verdana" w:hAnsi="Calibri" w:cs="Calibri"/>
          <w:sz w:val="22"/>
          <w:szCs w:val="22"/>
        </w:rPr>
        <w:t>.</w:t>
      </w:r>
    </w:p>
    <w:p w14:paraId="5B385585" w14:textId="77777777" w:rsidR="002C1359" w:rsidRPr="002C1359" w:rsidRDefault="002C1359" w:rsidP="002C1359">
      <w:pPr>
        <w:pStyle w:val="paragraph"/>
        <w:numPr>
          <w:ilvl w:val="0"/>
          <w:numId w:val="40"/>
        </w:numPr>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 xml:space="preserve">Je moet rekening houden met </w:t>
      </w:r>
      <w:r w:rsidRPr="00937B21">
        <w:rPr>
          <w:rStyle w:val="normaltextrun"/>
          <w:rFonts w:ascii="Calibri" w:eastAsia="Verdana" w:hAnsi="Calibri" w:cs="Calibri"/>
          <w:b/>
          <w:bCs/>
          <w:color w:val="2B979D" w:themeColor="text2"/>
          <w:sz w:val="22"/>
          <w:szCs w:val="22"/>
        </w:rPr>
        <w:t>een aantal</w:t>
      </w:r>
      <w:r w:rsidRPr="00937B21">
        <w:rPr>
          <w:rStyle w:val="normaltextrun"/>
          <w:rFonts w:ascii="Calibri" w:eastAsia="Verdana" w:hAnsi="Calibri" w:cs="Calibri"/>
          <w:color w:val="2B979D" w:themeColor="text2"/>
          <w:sz w:val="22"/>
          <w:szCs w:val="22"/>
        </w:rPr>
        <w:t xml:space="preserve"> </w:t>
      </w:r>
      <w:r w:rsidRPr="00885ECD">
        <w:rPr>
          <w:rStyle w:val="normaltextrun"/>
          <w:rFonts w:ascii="Calibri" w:eastAsia="Verdana" w:hAnsi="Calibri" w:cs="Calibri"/>
          <w:b/>
          <w:bCs/>
          <w:color w:val="2B979D" w:themeColor="text2"/>
          <w:sz w:val="22"/>
          <w:szCs w:val="22"/>
        </w:rPr>
        <w:t>vormvereisten</w:t>
      </w:r>
      <w:r w:rsidRPr="002C1359">
        <w:rPr>
          <w:rStyle w:val="normaltextrun"/>
          <w:rFonts w:ascii="Calibri" w:eastAsia="Verdana" w:hAnsi="Calibri" w:cs="Calibri"/>
          <w:sz w:val="22"/>
          <w:szCs w:val="22"/>
        </w:rPr>
        <w:t xml:space="preserve">: </w:t>
      </w:r>
    </w:p>
    <w:p w14:paraId="1B35A629" w14:textId="77777777" w:rsidR="002C1359" w:rsidRPr="002C1359" w:rsidRDefault="002C1359" w:rsidP="002C1359">
      <w:pPr>
        <w:pStyle w:val="paragraph"/>
        <w:numPr>
          <w:ilvl w:val="1"/>
          <w:numId w:val="40"/>
        </w:numPr>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behoud de structuur van dit document;</w:t>
      </w:r>
    </w:p>
    <w:p w14:paraId="3EB3C874" w14:textId="77777777" w:rsidR="005E5DE8" w:rsidRDefault="002C1359" w:rsidP="002C1359">
      <w:pPr>
        <w:pStyle w:val="paragraph"/>
        <w:numPr>
          <w:ilvl w:val="1"/>
          <w:numId w:val="40"/>
        </w:numPr>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 xml:space="preserve">schrap geen titels. </w:t>
      </w:r>
    </w:p>
    <w:p w14:paraId="74343A60" w14:textId="513D7B66" w:rsidR="002C1359" w:rsidRPr="002C1359" w:rsidRDefault="002C1359" w:rsidP="005E5DE8">
      <w:pPr>
        <w:pStyle w:val="paragraph"/>
        <w:spacing w:before="0" w:beforeAutospacing="0" w:after="0" w:afterAutospacing="0"/>
        <w:ind w:left="144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 xml:space="preserve">Schrap enkel de titels en bijkomende vragen voor organisaties die een subsidie voor </w:t>
      </w:r>
      <w:r w:rsidR="004702B2">
        <w:rPr>
          <w:rStyle w:val="normaltextrun"/>
          <w:rFonts w:ascii="Calibri" w:eastAsia="Verdana" w:hAnsi="Calibri" w:cs="Calibri"/>
          <w:sz w:val="22"/>
          <w:szCs w:val="22"/>
        </w:rPr>
        <w:t>tien</w:t>
      </w:r>
      <w:r w:rsidRPr="002C1359">
        <w:rPr>
          <w:rStyle w:val="normaltextrun"/>
          <w:rFonts w:ascii="Calibri" w:eastAsia="Verdana" w:hAnsi="Calibri" w:cs="Calibri"/>
          <w:sz w:val="22"/>
          <w:szCs w:val="22"/>
        </w:rPr>
        <w:t xml:space="preserve"> jaar aanvragen en/of de bijkomende vragen voor organisaties met specifieke kerntaken, als ze niet van toepassing zijn voor je organisatie.</w:t>
      </w:r>
    </w:p>
    <w:p w14:paraId="12B059A8" w14:textId="6AAD86C9" w:rsidR="002C1359" w:rsidRPr="002C1359" w:rsidRDefault="002C1359" w:rsidP="002C1359">
      <w:pPr>
        <w:pStyle w:val="paragraph"/>
        <w:numPr>
          <w:ilvl w:val="1"/>
          <w:numId w:val="40"/>
        </w:numPr>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houd je aan het maximum aantal tekens</w:t>
      </w:r>
      <w:r w:rsidR="00885ECD">
        <w:rPr>
          <w:rStyle w:val="normaltextrun"/>
          <w:rFonts w:ascii="Calibri" w:eastAsia="Verdana" w:hAnsi="Calibri" w:cs="Calibri"/>
          <w:sz w:val="22"/>
          <w:szCs w:val="22"/>
        </w:rPr>
        <w:t xml:space="preserve"> (</w:t>
      </w:r>
      <w:hyperlink r:id="rId13" w:history="1">
        <w:r w:rsidR="00885ECD" w:rsidRPr="00885ECD">
          <w:rPr>
            <w:rStyle w:val="Hyperlink"/>
            <w:rFonts w:eastAsia="Verdana" w:cs="Calibri"/>
            <w:sz w:val="22"/>
            <w:szCs w:val="22"/>
          </w:rPr>
          <w:t>zie</w:t>
        </w:r>
        <w:r w:rsidR="004568E5">
          <w:rPr>
            <w:rStyle w:val="Hyperlink"/>
            <w:rFonts w:eastAsia="Verdana" w:cs="Calibri"/>
            <w:sz w:val="22"/>
            <w:szCs w:val="22"/>
          </w:rPr>
          <w:t xml:space="preserve"> p</w:t>
        </w:r>
        <w:r w:rsidR="00232FC5">
          <w:rPr>
            <w:rStyle w:val="Hyperlink"/>
            <w:rFonts w:eastAsia="Verdana" w:cs="Calibri"/>
            <w:sz w:val="22"/>
            <w:szCs w:val="22"/>
          </w:rPr>
          <w:t xml:space="preserve">agina </w:t>
        </w:r>
        <w:r w:rsidR="004568E5">
          <w:rPr>
            <w:rStyle w:val="Hyperlink"/>
            <w:rFonts w:eastAsia="Verdana" w:cs="Calibri"/>
            <w:sz w:val="22"/>
            <w:szCs w:val="22"/>
          </w:rPr>
          <w:t>8 in de</w:t>
        </w:r>
        <w:r w:rsidR="00885ECD" w:rsidRPr="00885ECD">
          <w:rPr>
            <w:rStyle w:val="Hyperlink"/>
            <w:rFonts w:eastAsia="Verdana" w:cs="Calibri"/>
            <w:sz w:val="22"/>
            <w:szCs w:val="22"/>
          </w:rPr>
          <w:t xml:space="preserve"> </w:t>
        </w:r>
        <w:r w:rsidR="00CB4652">
          <w:rPr>
            <w:rStyle w:val="Hyperlink"/>
            <w:rFonts w:eastAsia="Verdana" w:cs="Calibri"/>
            <w:sz w:val="22"/>
            <w:szCs w:val="22"/>
          </w:rPr>
          <w:t>h</w:t>
        </w:r>
        <w:r w:rsidR="00885ECD" w:rsidRPr="00885ECD">
          <w:rPr>
            <w:rStyle w:val="Hyperlink"/>
            <w:rFonts w:eastAsia="Verdana" w:cs="Calibri"/>
            <w:sz w:val="22"/>
            <w:szCs w:val="22"/>
          </w:rPr>
          <w:t>andleiding</w:t>
        </w:r>
      </w:hyperlink>
      <w:r w:rsidR="00885ECD">
        <w:rPr>
          <w:rStyle w:val="normaltextrun"/>
          <w:rFonts w:ascii="Calibri" w:eastAsia="Verdana" w:hAnsi="Calibri" w:cs="Calibri"/>
          <w:sz w:val="22"/>
          <w:szCs w:val="22"/>
        </w:rPr>
        <w:t>).</w:t>
      </w:r>
    </w:p>
    <w:p w14:paraId="126C4159" w14:textId="505859F0" w:rsidR="002C1359" w:rsidRPr="002C1359" w:rsidRDefault="002C1359" w:rsidP="002C1359">
      <w:pPr>
        <w:pStyle w:val="paragraph"/>
        <w:numPr>
          <w:ilvl w:val="0"/>
          <w:numId w:val="40"/>
        </w:numPr>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De informatie en vragen per onderdeel helpen je om een goede aanvraag te maken. Als je antwoordt op een vraag of instructie, laat die dan staan, met behoud van het lettertype, en plaats je antwoord eronder.</w:t>
      </w:r>
    </w:p>
    <w:p w14:paraId="5E13B977" w14:textId="36D62903" w:rsidR="002C1359" w:rsidRDefault="002C1359" w:rsidP="002C1359">
      <w:pPr>
        <w:pStyle w:val="paragraph"/>
        <w:numPr>
          <w:ilvl w:val="0"/>
          <w:numId w:val="40"/>
        </w:numPr>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Je mag afbeeldingen toevoegen en een eigen lettertype en lay-out kiezen voor je antwoorden.</w:t>
      </w:r>
    </w:p>
    <w:p w14:paraId="50F02BA2" w14:textId="15BE153F" w:rsidR="006217C2" w:rsidRDefault="002C1359" w:rsidP="002C1359">
      <w:pPr>
        <w:pStyle w:val="paragraph"/>
        <w:numPr>
          <w:ilvl w:val="0"/>
          <w:numId w:val="40"/>
        </w:numPr>
        <w:spacing w:before="0" w:beforeAutospacing="0" w:after="0" w:afterAutospacing="0"/>
        <w:jc w:val="both"/>
        <w:textAlignment w:val="baseline"/>
        <w:rPr>
          <w:rStyle w:val="normaltextrun"/>
          <w:rFonts w:ascii="Calibri" w:eastAsia="Verdana" w:hAnsi="Calibri" w:cs="Calibri"/>
          <w:sz w:val="22"/>
          <w:szCs w:val="22"/>
        </w:rPr>
      </w:pPr>
      <w:r w:rsidRPr="002C1359">
        <w:rPr>
          <w:rStyle w:val="normaltextrun"/>
          <w:rFonts w:ascii="Calibri" w:eastAsia="Verdana" w:hAnsi="Calibri" w:cs="Calibri"/>
          <w:sz w:val="22"/>
          <w:szCs w:val="22"/>
        </w:rPr>
        <w:t xml:space="preserve">De beoordelingscommissie gebruikt je beleidsplan om je aanvraag te toetsen aan de geldende beoordelingscriteria. Lees daarom ook de artikelen in het Kunstendecreet en het uitvoeringsbesluit waar de beoordelingscriteria vermeld staan. Lees ook de aandachtpunten van de </w:t>
      </w:r>
      <w:hyperlink r:id="rId14" w:history="1">
        <w:r w:rsidRPr="00A449C2">
          <w:rPr>
            <w:rStyle w:val="Hyperlink"/>
            <w:rFonts w:eastAsia="Verdana" w:cs="Calibri"/>
            <w:sz w:val="22"/>
            <w:szCs w:val="22"/>
          </w:rPr>
          <w:t>strategische visienota</w:t>
        </w:r>
      </w:hyperlink>
      <w:r w:rsidRPr="002C1359">
        <w:rPr>
          <w:rStyle w:val="normaltextrun"/>
          <w:rFonts w:ascii="Calibri" w:eastAsia="Verdana" w:hAnsi="Calibri" w:cs="Calibri"/>
          <w:sz w:val="22"/>
          <w:szCs w:val="22"/>
        </w:rPr>
        <w:t xml:space="preserve"> na.</w:t>
      </w:r>
    </w:p>
    <w:p w14:paraId="5E6AB36C" w14:textId="5F9CA7EF" w:rsidR="00872F91" w:rsidRDefault="00872F91" w:rsidP="002C1359">
      <w:pPr>
        <w:pStyle w:val="paragraph"/>
        <w:numPr>
          <w:ilvl w:val="0"/>
          <w:numId w:val="40"/>
        </w:numPr>
        <w:spacing w:before="0" w:beforeAutospacing="0" w:after="0" w:afterAutospacing="0"/>
        <w:jc w:val="both"/>
        <w:textAlignment w:val="baseline"/>
        <w:rPr>
          <w:rStyle w:val="normaltextrun"/>
          <w:rFonts w:ascii="Calibri" w:eastAsia="Verdana" w:hAnsi="Calibri" w:cs="Calibri"/>
          <w:sz w:val="22"/>
          <w:szCs w:val="22"/>
        </w:rPr>
      </w:pPr>
      <w:r>
        <w:rPr>
          <w:rStyle w:val="normaltextrun"/>
          <w:rFonts w:ascii="Calibri" w:eastAsia="Verdana" w:hAnsi="Calibri" w:cs="Calibri"/>
          <w:sz w:val="22"/>
          <w:szCs w:val="22"/>
        </w:rPr>
        <w:t xml:space="preserve">De artikelen </w:t>
      </w:r>
      <w:r w:rsidR="00D86ED1">
        <w:rPr>
          <w:rStyle w:val="normaltextrun"/>
          <w:rFonts w:ascii="Calibri" w:eastAsia="Verdana" w:hAnsi="Calibri" w:cs="Calibri"/>
          <w:sz w:val="22"/>
          <w:szCs w:val="22"/>
        </w:rPr>
        <w:t xml:space="preserve">waarnaar wordt verwezen dienen als achtergrondinformatie, en niet als leidraad voor de opbouw van de geschreven teksten. </w:t>
      </w:r>
    </w:p>
    <w:p w14:paraId="635B2C29" w14:textId="77777777" w:rsidR="006217C2" w:rsidRDefault="006217C2">
      <w:pPr>
        <w:tabs>
          <w:tab w:val="clear" w:pos="3686"/>
        </w:tabs>
        <w:spacing w:after="200" w:line="276" w:lineRule="auto"/>
        <w:contextualSpacing w:val="0"/>
        <w:rPr>
          <w:rStyle w:val="normaltextrun"/>
          <w:rFonts w:eastAsia="Verdana" w:cs="Calibri"/>
          <w:color w:val="auto"/>
          <w:lang w:eastAsia="nl-BE"/>
        </w:rPr>
      </w:pPr>
      <w:r>
        <w:rPr>
          <w:rStyle w:val="normaltextrun"/>
          <w:rFonts w:eastAsia="Verdana" w:cs="Calibri"/>
        </w:rPr>
        <w:br w:type="page"/>
      </w:r>
    </w:p>
    <w:p w14:paraId="6E48BD81" w14:textId="77777777" w:rsidR="002C1359" w:rsidRPr="002C1359" w:rsidRDefault="002C1359" w:rsidP="002C1359">
      <w:pPr>
        <w:pStyle w:val="Kop1"/>
        <w:numPr>
          <w:ilvl w:val="0"/>
          <w:numId w:val="0"/>
        </w:numPr>
        <w:ind w:left="432" w:hanging="432"/>
        <w:rPr>
          <w:rStyle w:val="normaltextrun"/>
        </w:rPr>
      </w:pPr>
      <w:bookmarkStart w:id="1" w:name="_Toc391990960"/>
      <w:bookmarkEnd w:id="0"/>
      <w:r w:rsidRPr="002C1359">
        <w:rPr>
          <w:rStyle w:val="normaltextrun"/>
        </w:rPr>
        <w:lastRenderedPageBreak/>
        <w:t>Vul hieronder de officiële naam van je organisatie in</w:t>
      </w:r>
    </w:p>
    <w:p w14:paraId="779AE869" w14:textId="3486A117" w:rsidR="002C1359" w:rsidRDefault="002C1359" w:rsidP="00E63D50">
      <w:pPr>
        <w:pStyle w:val="HeaderenFooterpagina1"/>
        <w:jc w:val="left"/>
      </w:pPr>
    </w:p>
    <w:p w14:paraId="2BDEC899" w14:textId="77777777" w:rsidR="00990BC7" w:rsidRPr="00990BC7" w:rsidRDefault="00990BC7" w:rsidP="00990BC7"/>
    <w:p w14:paraId="0CD2E960" w14:textId="77777777" w:rsidR="002C1359" w:rsidRPr="002C1359" w:rsidRDefault="002C1359" w:rsidP="00E63D50">
      <w:pPr>
        <w:pStyle w:val="HeaderenFooterpagina1"/>
        <w:jc w:val="left"/>
      </w:pPr>
    </w:p>
    <w:p w14:paraId="124FCAA4" w14:textId="05B40EFB" w:rsidR="002C1359" w:rsidRDefault="002C1359" w:rsidP="002C1359">
      <w:pPr>
        <w:pStyle w:val="Kop1"/>
        <w:numPr>
          <w:ilvl w:val="0"/>
          <w:numId w:val="0"/>
        </w:numPr>
        <w:ind w:left="432" w:hanging="432"/>
        <w:rPr>
          <w:rStyle w:val="normaltextrun"/>
        </w:rPr>
      </w:pPr>
      <w:r w:rsidRPr="002C1359">
        <w:rPr>
          <w:rStyle w:val="normaltextrun"/>
        </w:rPr>
        <w:t>Geef een beknopte synthese, waarin je de kern van je plannen helder uitlicht</w:t>
      </w:r>
    </w:p>
    <w:p w14:paraId="718B66CA" w14:textId="7C885AE3" w:rsidR="00945A78" w:rsidRDefault="00945A78" w:rsidP="002C1359">
      <w:r>
        <w:br w:type="page"/>
      </w:r>
    </w:p>
    <w:p w14:paraId="0B2E2A66" w14:textId="07348A8E" w:rsidR="002C1359" w:rsidRPr="002C1359" w:rsidRDefault="002C1359" w:rsidP="002C1359">
      <w:pPr>
        <w:pStyle w:val="Kop1"/>
        <w:numPr>
          <w:ilvl w:val="0"/>
          <w:numId w:val="0"/>
        </w:numPr>
        <w:ind w:left="432" w:hanging="432"/>
      </w:pPr>
      <w:r w:rsidRPr="002C1359">
        <w:lastRenderedPageBreak/>
        <w:t>Missie, visie en historiek</w:t>
      </w:r>
    </w:p>
    <w:p w14:paraId="412BF0FD" w14:textId="75FD376B" w:rsidR="002C1359" w:rsidRPr="009F4156" w:rsidRDefault="002C1359" w:rsidP="002C1359">
      <w:pPr>
        <w:pStyle w:val="Geenafstand"/>
        <w:rPr>
          <w:color w:val="CC5621"/>
        </w:rPr>
      </w:pPr>
      <w:r w:rsidRPr="009F4156">
        <w:rPr>
          <w:color w:val="CC5621"/>
        </w:rPr>
        <w:t>Wat is de missie van je organisatie en hoe vertaalt die zich in jullie visie?</w:t>
      </w:r>
    </w:p>
    <w:p w14:paraId="53D3638E" w14:textId="636E5DD5" w:rsidR="00990BC7" w:rsidRDefault="00990BC7" w:rsidP="002C1359">
      <w:pPr>
        <w:pStyle w:val="Geenafstand"/>
      </w:pPr>
    </w:p>
    <w:p w14:paraId="7EFA207C" w14:textId="77777777" w:rsidR="00C907BB" w:rsidRDefault="00C907BB" w:rsidP="00E63D50"/>
    <w:p w14:paraId="1C128DEC" w14:textId="77777777" w:rsidR="00D92502" w:rsidRPr="002C1359" w:rsidRDefault="00D92502" w:rsidP="002C1359">
      <w:pPr>
        <w:pStyle w:val="Geenafstand"/>
      </w:pPr>
    </w:p>
    <w:p w14:paraId="109B43A8" w14:textId="2E78BE3D" w:rsidR="002C1359" w:rsidRPr="009F4156" w:rsidRDefault="002C1359" w:rsidP="002C1359">
      <w:pPr>
        <w:pStyle w:val="Geenafstand"/>
        <w:rPr>
          <w:color w:val="CC5621"/>
        </w:rPr>
      </w:pPr>
      <w:r w:rsidRPr="009F4156">
        <w:rPr>
          <w:color w:val="CC5621"/>
        </w:rPr>
        <w:t>Geef een beknopte historiek van je organisatie: hoe blik je terug op de voorbije werking?</w:t>
      </w:r>
    </w:p>
    <w:p w14:paraId="4591CE46" w14:textId="0EDB4C89" w:rsidR="002C1359" w:rsidRDefault="002C1359" w:rsidP="002C1359">
      <w:pPr>
        <w:pStyle w:val="Geenafstand"/>
        <w:rPr>
          <w:rStyle w:val="normaltextrun"/>
        </w:rPr>
      </w:pPr>
    </w:p>
    <w:p w14:paraId="6068F8BD" w14:textId="77777777" w:rsidR="00C907BB" w:rsidRDefault="00C907BB" w:rsidP="002C1359">
      <w:pPr>
        <w:pStyle w:val="Geenafstand"/>
        <w:rPr>
          <w:rStyle w:val="normaltextrun"/>
        </w:rPr>
      </w:pPr>
    </w:p>
    <w:p w14:paraId="0E13E749" w14:textId="77777777" w:rsidR="00D92502" w:rsidRDefault="00D92502" w:rsidP="002C1359">
      <w:pPr>
        <w:pStyle w:val="Geenafstand"/>
        <w:rPr>
          <w:rStyle w:val="normaltextrun"/>
        </w:rPr>
      </w:pPr>
    </w:p>
    <w:p w14:paraId="07E52522" w14:textId="77777777" w:rsidR="00056B8F" w:rsidRDefault="00056B8F" w:rsidP="00E63D50">
      <w:pPr>
        <w:rPr>
          <w:rStyle w:val="normaltextrun"/>
        </w:rPr>
      </w:pPr>
      <w:r>
        <w:rPr>
          <w:rStyle w:val="normaltextrun"/>
        </w:rPr>
        <w:br w:type="page"/>
      </w:r>
    </w:p>
    <w:p w14:paraId="6F9F2BE6" w14:textId="77777777" w:rsidR="005114AD" w:rsidRDefault="005114AD" w:rsidP="005114AD">
      <w:pPr>
        <w:pStyle w:val="Kop1"/>
        <w:numPr>
          <w:ilvl w:val="0"/>
          <w:numId w:val="0"/>
        </w:numPr>
        <w:ind w:left="432" w:hanging="432"/>
      </w:pPr>
      <w:r w:rsidRPr="00B37213">
        <w:lastRenderedPageBreak/>
        <w:t>Positionering en samenwerking</w:t>
      </w:r>
    </w:p>
    <w:p w14:paraId="48640EBD" w14:textId="77777777" w:rsidR="005114AD" w:rsidRPr="00C21167" w:rsidRDefault="005114AD" w:rsidP="005114AD">
      <w:pPr>
        <w:rPr>
          <w:i/>
          <w:iCs/>
        </w:rPr>
      </w:pPr>
      <w:r w:rsidRPr="00C21167">
        <w:rPr>
          <w:i/>
          <w:iCs/>
        </w:rPr>
        <w:t xml:space="preserve">Specifiek voor het opstellen van dit deel van het beleidsplan lees je best volgende artikelen: </w:t>
      </w:r>
    </w:p>
    <w:p w14:paraId="41964FFD" w14:textId="6284652B" w:rsidR="005114AD" w:rsidRDefault="005114AD" w:rsidP="005114AD">
      <w:pPr>
        <w:pStyle w:val="Lijstalinea"/>
        <w:numPr>
          <w:ilvl w:val="0"/>
          <w:numId w:val="41"/>
        </w:numPr>
        <w:rPr>
          <w:i/>
          <w:iCs/>
        </w:rPr>
      </w:pPr>
      <w:r w:rsidRPr="3AD56317">
        <w:rPr>
          <w:i/>
          <w:iCs/>
        </w:rPr>
        <w:t xml:space="preserve">artikel 56 uit het </w:t>
      </w:r>
      <w:hyperlink r:id="rId15">
        <w:r w:rsidRPr="3AD56317">
          <w:rPr>
            <w:rStyle w:val="Hyperlink"/>
            <w:i/>
            <w:iCs/>
          </w:rPr>
          <w:t>Kunstendecreet</w:t>
        </w:r>
      </w:hyperlink>
      <w:r w:rsidRPr="3AD56317">
        <w:rPr>
          <w:i/>
          <w:iCs/>
        </w:rPr>
        <w:t>.</w:t>
      </w:r>
      <w:r w:rsidR="15EEF5EE" w:rsidRPr="3AD56317">
        <w:rPr>
          <w:i/>
          <w:iCs/>
        </w:rPr>
        <w:t xml:space="preserve"> </w:t>
      </w:r>
    </w:p>
    <w:p w14:paraId="3E8762E5" w14:textId="77777777" w:rsidR="005114AD" w:rsidRDefault="005114AD" w:rsidP="005114AD">
      <w:pPr>
        <w:rPr>
          <w:i/>
          <w:iCs/>
        </w:rPr>
      </w:pPr>
    </w:p>
    <w:p w14:paraId="6AE9B7B1" w14:textId="77777777" w:rsidR="005114AD" w:rsidRPr="008E1C33" w:rsidRDefault="005114AD" w:rsidP="005114AD">
      <w:pPr>
        <w:rPr>
          <w:color w:val="CC5621"/>
        </w:rPr>
      </w:pPr>
      <w:r w:rsidRPr="008E1C33">
        <w:rPr>
          <w:color w:val="CC5621"/>
        </w:rPr>
        <w:t xml:space="preserve">Waarin ligt de relevantie van je werking voor het kunstenlandschap en de kunstendiscipline waarin je organisatie actief is? Wat is het belang van samenwerking voor je organisatie? Welk belang heeft je organisatie voor het landelijke of het internationale kunstenveld? </w:t>
      </w:r>
    </w:p>
    <w:p w14:paraId="2338EC9A" w14:textId="77777777" w:rsidR="005114AD" w:rsidRDefault="005114AD" w:rsidP="005114AD"/>
    <w:p w14:paraId="59D9879E" w14:textId="77777777" w:rsidR="005114AD" w:rsidRDefault="005114AD" w:rsidP="005114AD"/>
    <w:p w14:paraId="093490AB" w14:textId="77777777" w:rsidR="005114AD" w:rsidRDefault="005114AD" w:rsidP="005114AD"/>
    <w:p w14:paraId="409EA28C" w14:textId="77777777" w:rsidR="005114AD" w:rsidRDefault="005114AD" w:rsidP="005114AD">
      <w:r w:rsidRPr="008E1C33">
        <w:rPr>
          <w:color w:val="CC5621"/>
        </w:rPr>
        <w:t xml:space="preserve">Zijn er aandachtspunten in de strategische visienota die voor jouw organisatie specifiek relevant zijn? Op welke manier? De aandachtspunten vind je terug in de </w:t>
      </w:r>
      <w:hyperlink r:id="rId16" w:history="1">
        <w:r w:rsidRPr="0092663E">
          <w:rPr>
            <w:rStyle w:val="Hyperlink"/>
          </w:rPr>
          <w:t>handleiding</w:t>
        </w:r>
      </w:hyperlink>
      <w:r>
        <w:t>.</w:t>
      </w:r>
    </w:p>
    <w:p w14:paraId="20CEB811" w14:textId="77777777" w:rsidR="005114AD" w:rsidRDefault="005114AD" w:rsidP="005114AD"/>
    <w:p w14:paraId="35782A89" w14:textId="77777777" w:rsidR="005114AD" w:rsidRDefault="005114AD" w:rsidP="005114AD"/>
    <w:p w14:paraId="5E0492C0" w14:textId="77777777" w:rsidR="005114AD" w:rsidRDefault="005114AD" w:rsidP="005114AD"/>
    <w:p w14:paraId="707EA670" w14:textId="77777777" w:rsidR="005114AD" w:rsidRDefault="005114AD" w:rsidP="00E63D50">
      <w:r>
        <w:br w:type="page"/>
      </w:r>
    </w:p>
    <w:p w14:paraId="7E027A3B" w14:textId="4A53B21F" w:rsidR="002C1359" w:rsidRDefault="002C1359" w:rsidP="002C1359">
      <w:pPr>
        <w:pStyle w:val="Kop1"/>
        <w:numPr>
          <w:ilvl w:val="0"/>
          <w:numId w:val="0"/>
        </w:numPr>
        <w:ind w:left="432" w:hanging="432"/>
        <w:rPr>
          <w:rStyle w:val="normaltextrun"/>
        </w:rPr>
      </w:pPr>
      <w:r w:rsidRPr="002C1359">
        <w:rPr>
          <w:rStyle w:val="normaltextrun"/>
        </w:rPr>
        <w:lastRenderedPageBreak/>
        <w:t>Inhoudelijke werking</w:t>
      </w:r>
    </w:p>
    <w:p w14:paraId="018121F5" w14:textId="77777777" w:rsidR="001B2EFA" w:rsidRPr="001B2EFA" w:rsidRDefault="001B2EFA" w:rsidP="001B2EFA">
      <w:pPr>
        <w:rPr>
          <w:i/>
          <w:iCs/>
        </w:rPr>
      </w:pPr>
      <w:r w:rsidRPr="001B2EFA">
        <w:rPr>
          <w:i/>
          <w:iCs/>
        </w:rPr>
        <w:t xml:space="preserve">Specifiek voor het opstellen van dit deel van het beleidsplan lees je best volgende artikelen: </w:t>
      </w:r>
    </w:p>
    <w:p w14:paraId="2850B6DB" w14:textId="0DF22168" w:rsidR="001B2EFA" w:rsidRDefault="001B2EFA" w:rsidP="001B2EFA">
      <w:pPr>
        <w:pStyle w:val="Lijstalinea"/>
        <w:numPr>
          <w:ilvl w:val="0"/>
          <w:numId w:val="41"/>
        </w:numPr>
        <w:rPr>
          <w:i/>
          <w:iCs/>
        </w:rPr>
      </w:pPr>
      <w:r w:rsidRPr="001B2EFA">
        <w:rPr>
          <w:i/>
          <w:iCs/>
        </w:rPr>
        <w:t xml:space="preserve">artikel 56 uit het </w:t>
      </w:r>
      <w:hyperlink r:id="rId17" w:history="1">
        <w:r w:rsidRPr="003D06A9">
          <w:rPr>
            <w:rStyle w:val="Hyperlink"/>
            <w:i/>
            <w:iCs/>
          </w:rPr>
          <w:t>Kunstendecreet</w:t>
        </w:r>
      </w:hyperlink>
      <w:r w:rsidRPr="001B2EFA">
        <w:rPr>
          <w:i/>
          <w:iCs/>
        </w:rPr>
        <w:t>;</w:t>
      </w:r>
    </w:p>
    <w:p w14:paraId="7263E450" w14:textId="6419F075" w:rsidR="001B2EFA" w:rsidRPr="001B2EFA" w:rsidRDefault="001B2EFA" w:rsidP="001B2EFA">
      <w:pPr>
        <w:pStyle w:val="Lijstalinea"/>
        <w:numPr>
          <w:ilvl w:val="0"/>
          <w:numId w:val="41"/>
        </w:numPr>
        <w:rPr>
          <w:i/>
          <w:iCs/>
        </w:rPr>
      </w:pPr>
      <w:r w:rsidRPr="001B2EFA">
        <w:rPr>
          <w:i/>
          <w:iCs/>
        </w:rPr>
        <w:t xml:space="preserve">artikel 18 uit het </w:t>
      </w:r>
      <w:bookmarkStart w:id="2" w:name="_Hlk75943304"/>
      <w:r w:rsidR="00056B8F">
        <w:fldChar w:fldCharType="begin"/>
      </w:r>
      <w:r w:rsidR="009D1CCE">
        <w:instrText>HYPERLINK "https://www.vlaanderen.be/cjm/sites/default/files/2021-07/Uitvoering%20Kunstendecreet.pdf"</w:instrText>
      </w:r>
      <w:r w:rsidR="00056B8F">
        <w:fldChar w:fldCharType="separate"/>
      </w:r>
      <w:r w:rsidR="00B95C9A">
        <w:rPr>
          <w:rStyle w:val="Hyperlink"/>
          <w:i/>
          <w:iCs/>
        </w:rPr>
        <w:t>u</w:t>
      </w:r>
      <w:r w:rsidRPr="00056B8F">
        <w:rPr>
          <w:rStyle w:val="Hyperlink"/>
          <w:i/>
          <w:iCs/>
        </w:rPr>
        <w:t>itvoeringsbesluit</w:t>
      </w:r>
      <w:r w:rsidR="00056B8F">
        <w:rPr>
          <w:rStyle w:val="Hyperlink"/>
          <w:i/>
        </w:rPr>
        <w:fldChar w:fldCharType="end"/>
      </w:r>
      <w:bookmarkEnd w:id="2"/>
      <w:r>
        <w:rPr>
          <w:i/>
          <w:iCs/>
        </w:rPr>
        <w:t>.</w:t>
      </w:r>
    </w:p>
    <w:p w14:paraId="5183F8A0" w14:textId="77777777" w:rsidR="00C907BB" w:rsidRDefault="00C907BB" w:rsidP="001B2EFA"/>
    <w:p w14:paraId="5497AE28" w14:textId="0E43F431" w:rsidR="001B2EFA" w:rsidRPr="00173E6D" w:rsidRDefault="001B2EFA" w:rsidP="001B2EFA">
      <w:pPr>
        <w:rPr>
          <w:color w:val="auto"/>
        </w:rPr>
      </w:pPr>
      <w:r w:rsidRPr="00173E6D">
        <w:rPr>
          <w:color w:val="auto"/>
        </w:rPr>
        <w:t>Werk je inhoudelijk plan zo gedetailleerd mogelijk uit. Geef de beoordelingscommissie maximaal inzicht in de werking van je organisatie de komende jaren.</w:t>
      </w:r>
    </w:p>
    <w:p w14:paraId="57D28272" w14:textId="2A19F37F" w:rsidR="00990BC7" w:rsidRPr="00173E6D" w:rsidRDefault="00990BC7" w:rsidP="001B2EFA">
      <w:pPr>
        <w:rPr>
          <w:color w:val="auto"/>
        </w:rPr>
      </w:pPr>
    </w:p>
    <w:p w14:paraId="653D5B4E" w14:textId="666A0820" w:rsidR="00C72EEA" w:rsidRPr="00173E6D" w:rsidRDefault="001B2EFA" w:rsidP="001B2EFA">
      <w:pPr>
        <w:rPr>
          <w:color w:val="auto"/>
        </w:rPr>
      </w:pPr>
      <w:r w:rsidRPr="00173E6D">
        <w:rPr>
          <w:color w:val="auto"/>
        </w:rPr>
        <w:t>Je kiest in je aanvraagformulier voor één of meerdere functies</w:t>
      </w:r>
      <w:r w:rsidR="00B432C7" w:rsidRPr="00173E6D">
        <w:rPr>
          <w:rStyle w:val="Voetnootmarkering"/>
          <w:color w:val="auto"/>
        </w:rPr>
        <w:footnoteReference w:id="2"/>
      </w:r>
      <w:r w:rsidR="00454455">
        <w:rPr>
          <w:color w:val="auto"/>
        </w:rPr>
        <w:t>. L</w:t>
      </w:r>
      <w:r w:rsidRPr="00173E6D">
        <w:rPr>
          <w:color w:val="auto"/>
        </w:rPr>
        <w:t xml:space="preserve">icht je keuze toe en geef aan hoe de verschillende functies zich tot elkaar verhouden. De beoordelingscommissie zal deze informatie gebruiken om de relevante </w:t>
      </w:r>
      <w:proofErr w:type="spellStart"/>
      <w:r w:rsidRPr="00173E6D">
        <w:rPr>
          <w:color w:val="auto"/>
        </w:rPr>
        <w:t>functiespecifieke</w:t>
      </w:r>
      <w:proofErr w:type="spellEnd"/>
      <w:r w:rsidRPr="00173E6D">
        <w:rPr>
          <w:color w:val="auto"/>
        </w:rPr>
        <w:t xml:space="preserve"> </w:t>
      </w:r>
      <w:proofErr w:type="spellStart"/>
      <w:r w:rsidRPr="00173E6D">
        <w:rPr>
          <w:color w:val="auto"/>
        </w:rPr>
        <w:t>subcriteria</w:t>
      </w:r>
      <w:proofErr w:type="spellEnd"/>
      <w:r w:rsidR="00C024E1">
        <w:rPr>
          <w:color w:val="auto"/>
        </w:rPr>
        <w:t xml:space="preserve"> </w:t>
      </w:r>
      <w:r w:rsidRPr="00173E6D">
        <w:rPr>
          <w:color w:val="auto"/>
        </w:rPr>
        <w:t>te toetsen.</w:t>
      </w:r>
    </w:p>
    <w:p w14:paraId="0810AD50" w14:textId="02D59A1A" w:rsidR="00056B8F" w:rsidRPr="00173E6D" w:rsidRDefault="00056B8F" w:rsidP="001B2EFA">
      <w:pPr>
        <w:rPr>
          <w:color w:val="auto"/>
        </w:rPr>
      </w:pPr>
    </w:p>
    <w:p w14:paraId="717BE86F" w14:textId="77777777" w:rsidR="00C907BB" w:rsidRDefault="00C907BB" w:rsidP="001B2EFA"/>
    <w:p w14:paraId="57858839" w14:textId="1FC794DF" w:rsidR="00056B8F" w:rsidRDefault="00056B8F" w:rsidP="001B2EFA"/>
    <w:p w14:paraId="46A6E3FC" w14:textId="0B852480" w:rsidR="00B27548" w:rsidRDefault="00B27548" w:rsidP="001B2EFA"/>
    <w:p w14:paraId="0DD5EFD6" w14:textId="77777777" w:rsidR="00B27548" w:rsidRDefault="00B27548" w:rsidP="001B2EFA"/>
    <w:p w14:paraId="6E7C6646" w14:textId="542C87CA" w:rsidR="00C72EEA" w:rsidRDefault="00056B8F" w:rsidP="00990BC7">
      <w:pPr>
        <w:pStyle w:val="Kop1"/>
        <w:numPr>
          <w:ilvl w:val="0"/>
          <w:numId w:val="0"/>
        </w:numPr>
        <w:rPr>
          <w:rStyle w:val="normaltextrun"/>
        </w:rPr>
      </w:pPr>
      <w:r>
        <w:rPr>
          <w:rStyle w:val="normaltextrun"/>
        </w:rPr>
        <w:br w:type="page"/>
      </w:r>
      <w:r w:rsidR="00C72EEA" w:rsidRPr="00C72EEA">
        <w:rPr>
          <w:rStyle w:val="normaltextrun"/>
        </w:rPr>
        <w:lastRenderedPageBreak/>
        <w:t xml:space="preserve">Zakelijk beheer </w:t>
      </w:r>
    </w:p>
    <w:p w14:paraId="3C5042D2" w14:textId="5FFBBA11" w:rsidR="005F3FB4" w:rsidRPr="005F3FB4" w:rsidRDefault="005F3FB4" w:rsidP="005F3FB4">
      <w:pPr>
        <w:rPr>
          <w:i/>
          <w:iCs/>
        </w:rPr>
      </w:pPr>
      <w:r w:rsidRPr="005F3FB4">
        <w:rPr>
          <w:i/>
          <w:iCs/>
        </w:rPr>
        <w:t>Specifiek voor het opstellen van dit deel van het beleidsplan lees je best volgende artikelen:</w:t>
      </w:r>
    </w:p>
    <w:p w14:paraId="6E20545E" w14:textId="5C6EF231" w:rsidR="005F3FB4" w:rsidRPr="005F3FB4" w:rsidRDefault="005F3FB4" w:rsidP="005F3FB4">
      <w:pPr>
        <w:pStyle w:val="Lijstalinea"/>
        <w:numPr>
          <w:ilvl w:val="0"/>
          <w:numId w:val="41"/>
        </w:numPr>
        <w:rPr>
          <w:i/>
          <w:iCs/>
        </w:rPr>
      </w:pPr>
      <w:r w:rsidRPr="005F3FB4">
        <w:rPr>
          <w:i/>
          <w:iCs/>
        </w:rPr>
        <w:t xml:space="preserve">artikel 56 uit het </w:t>
      </w:r>
      <w:hyperlink r:id="rId18" w:history="1">
        <w:r w:rsidRPr="00D92502">
          <w:rPr>
            <w:rStyle w:val="Hyperlink"/>
            <w:i/>
            <w:iCs/>
          </w:rPr>
          <w:t>Kunstendecreet</w:t>
        </w:r>
      </w:hyperlink>
      <w:r w:rsidRPr="005F3FB4">
        <w:rPr>
          <w:i/>
          <w:iCs/>
        </w:rPr>
        <w:t>;</w:t>
      </w:r>
    </w:p>
    <w:p w14:paraId="6951916F" w14:textId="419C3BCC" w:rsidR="005F3FB4" w:rsidRPr="005F3FB4" w:rsidRDefault="005F3FB4" w:rsidP="005F3FB4">
      <w:pPr>
        <w:pStyle w:val="Lijstalinea"/>
        <w:numPr>
          <w:ilvl w:val="0"/>
          <w:numId w:val="41"/>
        </w:numPr>
        <w:rPr>
          <w:i/>
          <w:iCs/>
        </w:rPr>
      </w:pPr>
      <w:r w:rsidRPr="005F3FB4">
        <w:rPr>
          <w:i/>
          <w:iCs/>
        </w:rPr>
        <w:t xml:space="preserve">artikel 66, eerste lid uit het </w:t>
      </w:r>
      <w:hyperlink r:id="rId19" w:history="1">
        <w:r w:rsidR="00B95C9A">
          <w:rPr>
            <w:rStyle w:val="Hyperlink"/>
            <w:i/>
            <w:iCs/>
          </w:rPr>
          <w:t>u</w:t>
        </w:r>
        <w:r w:rsidRPr="00D92502">
          <w:rPr>
            <w:rStyle w:val="Hyperlink"/>
            <w:i/>
            <w:iCs/>
          </w:rPr>
          <w:t>itvoeringsbesluit</w:t>
        </w:r>
      </w:hyperlink>
      <w:r w:rsidRPr="005F3FB4">
        <w:rPr>
          <w:i/>
          <w:iCs/>
        </w:rPr>
        <w:t>.</w:t>
      </w:r>
    </w:p>
    <w:p w14:paraId="08932295" w14:textId="77777777" w:rsidR="00C907BB" w:rsidRDefault="00C907BB" w:rsidP="005F3FB4"/>
    <w:p w14:paraId="6E45F68C" w14:textId="0C658BDB" w:rsidR="005F3FB4" w:rsidRDefault="005F3FB4" w:rsidP="005F3FB4">
      <w:r>
        <w:t xml:space="preserve">Je begroting neem je op in de </w:t>
      </w:r>
      <w:hyperlink r:id="rId20" w:history="1">
        <w:r w:rsidRPr="00912649">
          <w:rPr>
            <w:rStyle w:val="Hyperlink"/>
          </w:rPr>
          <w:t>cijfer</w:t>
        </w:r>
        <w:r w:rsidRPr="00912649">
          <w:rPr>
            <w:rStyle w:val="Hyperlink"/>
          </w:rPr>
          <w:t>b</w:t>
        </w:r>
        <w:r w:rsidRPr="00912649">
          <w:rPr>
            <w:rStyle w:val="Hyperlink"/>
          </w:rPr>
          <w:t>ijlage</w:t>
        </w:r>
      </w:hyperlink>
      <w:r>
        <w:t xml:space="preserve">. Daar is ruimte voorzien om de cijfers in detail toe te lichten. </w:t>
      </w:r>
    </w:p>
    <w:p w14:paraId="0D104762" w14:textId="7D8C8334" w:rsidR="005F3FB4" w:rsidRDefault="005F3FB4" w:rsidP="005F3FB4"/>
    <w:p w14:paraId="33D6CDA1" w14:textId="77777777" w:rsidR="0026206B" w:rsidRPr="008E1C33" w:rsidRDefault="005F3FB4" w:rsidP="005F3FB4">
      <w:pPr>
        <w:rPr>
          <w:color w:val="CC5621"/>
        </w:rPr>
      </w:pPr>
      <w:r w:rsidRPr="008E1C33">
        <w:rPr>
          <w:color w:val="CC5621"/>
        </w:rPr>
        <w:t xml:space="preserve">Hier geef je aan hoe de zakelijke werking spoort met de inhoudelijke plannen. Maak de haalbaarheid van je zakelijk plan helder. </w:t>
      </w:r>
    </w:p>
    <w:p w14:paraId="657C6271" w14:textId="03AEC8F3" w:rsidR="00530236" w:rsidRPr="008E1C33" w:rsidRDefault="005F3FB4" w:rsidP="005F3FB4">
      <w:pPr>
        <w:rPr>
          <w:color w:val="CC5621"/>
        </w:rPr>
      </w:pPr>
      <w:r w:rsidRPr="008E1C33">
        <w:rPr>
          <w:color w:val="CC5621"/>
        </w:rPr>
        <w:t xml:space="preserve">Toon aan dat je begroting is opgebouwd vanuit het principe van redelijkheid en met een gezonde realiteitszin. Verwerk </w:t>
      </w:r>
      <w:r w:rsidR="0004280B" w:rsidRPr="008E1C33">
        <w:rPr>
          <w:color w:val="CC5621"/>
        </w:rPr>
        <w:t xml:space="preserve">hier </w:t>
      </w:r>
      <w:r w:rsidRPr="008E1C33">
        <w:rPr>
          <w:color w:val="CC5621"/>
        </w:rPr>
        <w:t>ook je ruimte, je infrastructuurbeleid en -financierin</w:t>
      </w:r>
      <w:r w:rsidR="0004280B" w:rsidRPr="008E1C33">
        <w:rPr>
          <w:color w:val="CC5621"/>
        </w:rPr>
        <w:t>g</w:t>
      </w:r>
      <w:r w:rsidRPr="008E1C33">
        <w:rPr>
          <w:color w:val="CC5621"/>
        </w:rPr>
        <w:t>.</w:t>
      </w:r>
    </w:p>
    <w:p w14:paraId="2A49511A" w14:textId="7264F93B" w:rsidR="00C72EEA" w:rsidRDefault="00C72EEA" w:rsidP="001B2EFA"/>
    <w:p w14:paraId="26BA3004" w14:textId="336D26E0" w:rsidR="00655E8E" w:rsidRPr="00655E8E" w:rsidRDefault="00655E8E" w:rsidP="00655E8E"/>
    <w:p w14:paraId="2D4B604A" w14:textId="77777777" w:rsidR="005451B8" w:rsidRDefault="005451B8" w:rsidP="001B2EFA"/>
    <w:p w14:paraId="3A2FAA60" w14:textId="71A8DF80" w:rsidR="00CB33C0" w:rsidRPr="008E1C33" w:rsidRDefault="00CB33C0" w:rsidP="00CB33C0">
      <w:pPr>
        <w:rPr>
          <w:color w:val="CC5621"/>
        </w:rPr>
      </w:pPr>
      <w:r w:rsidRPr="008E1C33">
        <w:rPr>
          <w:color w:val="CC5621"/>
        </w:rPr>
        <w:t xml:space="preserve">Beschrijf je visie </w:t>
      </w:r>
      <w:r w:rsidR="00806E37" w:rsidRPr="008E1C33">
        <w:rPr>
          <w:color w:val="CC5621"/>
        </w:rPr>
        <w:t xml:space="preserve">van je organisatie </w:t>
      </w:r>
      <w:r w:rsidRPr="008E1C33">
        <w:rPr>
          <w:color w:val="CC5621"/>
        </w:rPr>
        <w:t>op het bestuur. Hoe zijn de beslissingslijnen binnen je organisatie vormgegeven en waarom? Welke criteria hanteer je bij de samenstelling van je bestuursorganen?</w:t>
      </w:r>
    </w:p>
    <w:p w14:paraId="379D0D05" w14:textId="2F2D1DCD" w:rsidR="003F7B54" w:rsidRDefault="003F7B54" w:rsidP="00CB33C0"/>
    <w:p w14:paraId="70DD0056" w14:textId="77777777" w:rsidR="004702B2" w:rsidRDefault="004702B2" w:rsidP="00CB33C0"/>
    <w:p w14:paraId="2EB6BAD6" w14:textId="77777777" w:rsidR="00C907BB" w:rsidRDefault="00C907BB" w:rsidP="00CB33C0"/>
    <w:p w14:paraId="4645E113" w14:textId="77777777" w:rsidR="0026206B" w:rsidRPr="008E1C33" w:rsidRDefault="00CB33C0" w:rsidP="00CB33C0">
      <w:pPr>
        <w:rPr>
          <w:color w:val="CC5621"/>
        </w:rPr>
      </w:pPr>
      <w:r w:rsidRPr="008E1C33">
        <w:rPr>
          <w:color w:val="CC5621"/>
        </w:rPr>
        <w:t xml:space="preserve">Licht het huidige personeelsbeleid binnen je organisatie toe. Welke aanpassingen op het vlak van personeelsbeleid heeft je organisatie voor ogen? </w:t>
      </w:r>
    </w:p>
    <w:p w14:paraId="6549B474" w14:textId="77777777" w:rsidR="0026206B" w:rsidRPr="008E1C33" w:rsidRDefault="00CB33C0" w:rsidP="00CB33C0">
      <w:pPr>
        <w:rPr>
          <w:color w:val="CC5621"/>
        </w:rPr>
      </w:pPr>
      <w:r w:rsidRPr="008E1C33">
        <w:rPr>
          <w:color w:val="CC5621"/>
        </w:rPr>
        <w:t xml:space="preserve">Wat is de huidige personeelsplan? Wat is het personeelsplan waar de organisatie in de volgende beleidsperiode naartoe wil? </w:t>
      </w:r>
    </w:p>
    <w:p w14:paraId="6B8F2C96" w14:textId="45D35DEC" w:rsidR="00CB33C0" w:rsidRPr="008E1C33" w:rsidRDefault="00CB33C0" w:rsidP="00CB33C0">
      <w:pPr>
        <w:rPr>
          <w:color w:val="CC5621"/>
        </w:rPr>
      </w:pPr>
      <w:r w:rsidRPr="008E1C33">
        <w:rPr>
          <w:color w:val="CC5621"/>
        </w:rPr>
        <w:t xml:space="preserve">Licht je gewenste organigram toe, in relatie tot het organigram dat je bij je aanvraag toevoegt als bijlage. Hoe pak je </w:t>
      </w:r>
      <w:r w:rsidR="00D20CFF" w:rsidRPr="008E1C33">
        <w:rPr>
          <w:color w:val="CC5621"/>
        </w:rPr>
        <w:t xml:space="preserve">binnen je organisatie </w:t>
      </w:r>
      <w:r w:rsidRPr="008E1C33">
        <w:rPr>
          <w:color w:val="CC5621"/>
        </w:rPr>
        <w:t>de correcte vergoeding van kunstenaars aan?</w:t>
      </w:r>
    </w:p>
    <w:p w14:paraId="77934E57" w14:textId="6962CC4A" w:rsidR="00B37213" w:rsidRDefault="00B37213" w:rsidP="00CB33C0"/>
    <w:p w14:paraId="0E442633" w14:textId="677A3AE8" w:rsidR="004702B2" w:rsidRDefault="004702B2" w:rsidP="00CB33C0"/>
    <w:p w14:paraId="7EADBF7B" w14:textId="77777777" w:rsidR="00C907BB" w:rsidRDefault="00C907BB" w:rsidP="00CB33C0"/>
    <w:p w14:paraId="672033A8" w14:textId="77777777" w:rsidR="00056B8F" w:rsidRDefault="00056B8F" w:rsidP="00E63D50">
      <w:r>
        <w:br w:type="page"/>
      </w:r>
    </w:p>
    <w:p w14:paraId="231F0B97" w14:textId="071E4FBE" w:rsidR="00F142D2" w:rsidRDefault="00F142D2" w:rsidP="00F142D2">
      <w:pPr>
        <w:pStyle w:val="Kop1"/>
        <w:numPr>
          <w:ilvl w:val="0"/>
          <w:numId w:val="0"/>
        </w:numPr>
        <w:ind w:left="432" w:hanging="432"/>
      </w:pPr>
      <w:r w:rsidRPr="00F142D2">
        <w:lastRenderedPageBreak/>
        <w:t xml:space="preserve">Bijkomende vragen voor organisaties die een subsidie voor </w:t>
      </w:r>
      <w:r w:rsidR="00F833BF">
        <w:t>tien</w:t>
      </w:r>
      <w:r w:rsidRPr="00F142D2">
        <w:t xml:space="preserve"> jaar aanvragen</w:t>
      </w:r>
    </w:p>
    <w:p w14:paraId="6E4E60B4" w14:textId="77777777" w:rsidR="00A26B8D" w:rsidRPr="00A26B8D" w:rsidRDefault="00A26B8D" w:rsidP="00A26B8D">
      <w:pPr>
        <w:rPr>
          <w:i/>
          <w:iCs/>
        </w:rPr>
      </w:pPr>
      <w:r w:rsidRPr="00A26B8D">
        <w:rPr>
          <w:i/>
          <w:iCs/>
        </w:rPr>
        <w:t>Specifiek voor het opstellen van dit deel van het beleidsplan lees je best volgende artikelen:</w:t>
      </w:r>
    </w:p>
    <w:p w14:paraId="4FE0D4F2" w14:textId="5392E392" w:rsidR="00A26B8D" w:rsidRPr="00A26B8D" w:rsidRDefault="00A26B8D" w:rsidP="00A26B8D">
      <w:pPr>
        <w:pStyle w:val="Lijstalinea"/>
        <w:numPr>
          <w:ilvl w:val="0"/>
          <w:numId w:val="44"/>
        </w:numPr>
        <w:rPr>
          <w:i/>
          <w:iCs/>
        </w:rPr>
      </w:pPr>
      <w:r w:rsidRPr="00A26B8D">
        <w:rPr>
          <w:i/>
          <w:iCs/>
        </w:rPr>
        <w:t xml:space="preserve">artikel 59 uit het </w:t>
      </w:r>
      <w:hyperlink r:id="rId21" w:history="1">
        <w:r w:rsidRPr="0008120D">
          <w:rPr>
            <w:rStyle w:val="Hyperlink"/>
            <w:i/>
            <w:iCs/>
          </w:rPr>
          <w:t>Kunstendecreet</w:t>
        </w:r>
      </w:hyperlink>
      <w:r w:rsidRPr="00A26B8D">
        <w:rPr>
          <w:i/>
          <w:iCs/>
        </w:rPr>
        <w:t>;</w:t>
      </w:r>
    </w:p>
    <w:p w14:paraId="7F5635FB" w14:textId="3159FB6A" w:rsidR="00A26B8D" w:rsidRPr="00A26B8D" w:rsidRDefault="00A26B8D" w:rsidP="00A26B8D">
      <w:pPr>
        <w:pStyle w:val="Lijstalinea"/>
        <w:numPr>
          <w:ilvl w:val="0"/>
          <w:numId w:val="44"/>
        </w:numPr>
        <w:rPr>
          <w:i/>
          <w:iCs/>
        </w:rPr>
      </w:pPr>
      <w:r w:rsidRPr="00A26B8D">
        <w:rPr>
          <w:i/>
          <w:iCs/>
        </w:rPr>
        <w:t>artikel 60 uit het Kunstendecreet;</w:t>
      </w:r>
    </w:p>
    <w:p w14:paraId="0C1F8213" w14:textId="31058E7F" w:rsidR="00FD335D" w:rsidRPr="00FD335D" w:rsidRDefault="00A26B8D" w:rsidP="00A26B8D">
      <w:pPr>
        <w:pStyle w:val="Lijstalinea"/>
        <w:numPr>
          <w:ilvl w:val="0"/>
          <w:numId w:val="44"/>
        </w:numPr>
        <w:rPr>
          <w:rStyle w:val="Hyperlink"/>
          <w:i/>
          <w:iCs/>
          <w:color w:val="140803" w:themeColor="background2" w:themeShade="1A"/>
          <w:u w:val="none"/>
        </w:rPr>
      </w:pPr>
      <w:r w:rsidRPr="00A26B8D">
        <w:rPr>
          <w:i/>
          <w:iCs/>
        </w:rPr>
        <w:t xml:space="preserve">artikel 66, tweede lid uit het </w:t>
      </w:r>
      <w:hyperlink r:id="rId22" w:history="1">
        <w:r w:rsidRPr="0008120D">
          <w:rPr>
            <w:rStyle w:val="Hyperlink"/>
            <w:i/>
            <w:iCs/>
          </w:rPr>
          <w:t>uitvoeringsbesluit</w:t>
        </w:r>
      </w:hyperlink>
    </w:p>
    <w:p w14:paraId="3A3CF8C6" w14:textId="36A24E8F" w:rsidR="00F142D2" w:rsidRDefault="00FD335D" w:rsidP="00A26B8D">
      <w:pPr>
        <w:pStyle w:val="Lijstalinea"/>
        <w:numPr>
          <w:ilvl w:val="0"/>
          <w:numId w:val="44"/>
        </w:numPr>
        <w:rPr>
          <w:i/>
          <w:iCs/>
        </w:rPr>
      </w:pPr>
      <w:r>
        <w:rPr>
          <w:i/>
          <w:iCs/>
        </w:rPr>
        <w:t xml:space="preserve">artikel </w:t>
      </w:r>
      <w:r w:rsidRPr="00FD335D">
        <w:rPr>
          <w:i/>
          <w:iCs/>
        </w:rPr>
        <w:t>80§</w:t>
      </w:r>
      <w:r w:rsidR="00945A78">
        <w:rPr>
          <w:i/>
          <w:iCs/>
        </w:rPr>
        <w:t>2</w:t>
      </w:r>
      <w:r>
        <w:rPr>
          <w:i/>
          <w:iCs/>
        </w:rPr>
        <w:t xml:space="preserve"> uit het </w:t>
      </w:r>
      <w:r w:rsidRPr="009D1CCE">
        <w:rPr>
          <w:i/>
          <w:iCs/>
        </w:rPr>
        <w:t>uitvoeringsbesluit</w:t>
      </w:r>
      <w:r w:rsidR="00A26B8D" w:rsidRPr="00A26B8D">
        <w:rPr>
          <w:i/>
          <w:iCs/>
        </w:rPr>
        <w:t>.</w:t>
      </w:r>
    </w:p>
    <w:p w14:paraId="34525EDE" w14:textId="4CC7B39D" w:rsidR="0058386F" w:rsidRDefault="0058386F" w:rsidP="0058386F">
      <w:pPr>
        <w:rPr>
          <w:i/>
          <w:iCs/>
        </w:rPr>
      </w:pPr>
    </w:p>
    <w:p w14:paraId="0505F907" w14:textId="2FC5B16E" w:rsidR="0058386F" w:rsidRPr="008E1C33" w:rsidRDefault="0058386F" w:rsidP="0058386F">
      <w:pPr>
        <w:rPr>
          <w:color w:val="CC5621"/>
        </w:rPr>
      </w:pPr>
      <w:r w:rsidRPr="008E1C33">
        <w:rPr>
          <w:color w:val="CC5621"/>
        </w:rPr>
        <w:t>Hoe neemt je organisatie een landschapsversterkende rol op binnen het ecosysteem van de (sub)sector?</w:t>
      </w:r>
    </w:p>
    <w:p w14:paraId="6CEA7B0D" w14:textId="7A7F933C" w:rsidR="004702B2" w:rsidRDefault="004702B2" w:rsidP="0058386F"/>
    <w:p w14:paraId="14D31541" w14:textId="77777777" w:rsidR="00C907BB" w:rsidRDefault="00C907BB" w:rsidP="0058386F"/>
    <w:p w14:paraId="0B406C32" w14:textId="77777777" w:rsidR="004702B2" w:rsidRDefault="004702B2" w:rsidP="0058386F"/>
    <w:p w14:paraId="19966390" w14:textId="4E34A6C5" w:rsidR="0058386F" w:rsidRPr="008E1C33" w:rsidRDefault="0058386F" w:rsidP="0058386F">
      <w:pPr>
        <w:rPr>
          <w:color w:val="CC5621"/>
        </w:rPr>
      </w:pPr>
      <w:r w:rsidRPr="008E1C33">
        <w:rPr>
          <w:color w:val="CC5621"/>
        </w:rPr>
        <w:t xml:space="preserve">Waarom is een </w:t>
      </w:r>
      <w:proofErr w:type="spellStart"/>
      <w:r w:rsidRPr="008E1C33">
        <w:rPr>
          <w:color w:val="CC5621"/>
        </w:rPr>
        <w:t>langetermijnsubsidiëring</w:t>
      </w:r>
      <w:proofErr w:type="spellEnd"/>
      <w:r w:rsidRPr="008E1C33">
        <w:rPr>
          <w:color w:val="CC5621"/>
        </w:rPr>
        <w:t xml:space="preserve"> noodzakelijk voor de werking van je organisatie?</w:t>
      </w:r>
    </w:p>
    <w:p w14:paraId="3976453C" w14:textId="41837655" w:rsidR="0058386F" w:rsidRDefault="0058386F" w:rsidP="0058386F"/>
    <w:p w14:paraId="6B5F6F3F" w14:textId="473BB1F5" w:rsidR="004702B2" w:rsidRDefault="004702B2" w:rsidP="0058386F"/>
    <w:p w14:paraId="249852BE" w14:textId="77777777" w:rsidR="00C907BB" w:rsidRDefault="00C907BB" w:rsidP="0058386F"/>
    <w:p w14:paraId="1CB25C13" w14:textId="26DE8E17" w:rsidR="004D13BC" w:rsidRPr="005C7464" w:rsidRDefault="00F25CE0" w:rsidP="0058386F">
      <w:pPr>
        <w:rPr>
          <w:color w:val="CC5621"/>
        </w:rPr>
      </w:pPr>
      <w:r w:rsidRPr="005C7464">
        <w:rPr>
          <w:color w:val="CC5621"/>
        </w:rPr>
        <w:t xml:space="preserve">Duid hoe je organisatie duurzaam inzet op traditie </w:t>
      </w:r>
      <w:r w:rsidR="00A37D93" w:rsidRPr="005C7464">
        <w:rPr>
          <w:color w:val="CC5621"/>
        </w:rPr>
        <w:t xml:space="preserve">en </w:t>
      </w:r>
      <w:r w:rsidR="00CB3795" w:rsidRPr="005C7464">
        <w:rPr>
          <w:color w:val="CC5621"/>
        </w:rPr>
        <w:t xml:space="preserve">hoe </w:t>
      </w:r>
      <w:r w:rsidR="00A37D93" w:rsidRPr="005C7464">
        <w:rPr>
          <w:color w:val="CC5621"/>
        </w:rPr>
        <w:t>ze</w:t>
      </w:r>
      <w:r w:rsidR="0046540C" w:rsidRPr="005C7464">
        <w:rPr>
          <w:color w:val="CC5621"/>
        </w:rPr>
        <w:t xml:space="preserve"> focust op vernieuwing binnen de verschillende onderdelen van </w:t>
      </w:r>
      <w:r w:rsidR="001628E9" w:rsidRPr="005C7464">
        <w:rPr>
          <w:color w:val="CC5621"/>
        </w:rPr>
        <w:t>haar</w:t>
      </w:r>
      <w:r w:rsidR="00A37D93" w:rsidRPr="005C7464">
        <w:rPr>
          <w:color w:val="CC5621"/>
        </w:rPr>
        <w:t xml:space="preserve"> inhoudelijke en zakelijke werking. Licht toe hoe ze daarin een voorbeeldrol opneemt.  </w:t>
      </w:r>
    </w:p>
    <w:p w14:paraId="6848FA75" w14:textId="77777777" w:rsidR="004702B2" w:rsidRDefault="004702B2" w:rsidP="0058386F"/>
    <w:p w14:paraId="7599B455" w14:textId="77777777" w:rsidR="00C907BB" w:rsidRDefault="00C907BB" w:rsidP="0058386F"/>
    <w:p w14:paraId="64903EF6" w14:textId="77777777" w:rsidR="005C7464" w:rsidRDefault="005C7464" w:rsidP="0058386F"/>
    <w:p w14:paraId="2AAB36FC" w14:textId="54EEBD4A" w:rsidR="0058386F" w:rsidRPr="008E1C33" w:rsidRDefault="0058386F" w:rsidP="0058386F">
      <w:pPr>
        <w:rPr>
          <w:color w:val="CC5621"/>
        </w:rPr>
      </w:pPr>
      <w:r w:rsidRPr="008E1C33">
        <w:rPr>
          <w:color w:val="CC5621"/>
        </w:rPr>
        <w:t>Hoe neemt je organisatie een voorbeeldrol op waar het gaat om publiekswerking- en verbreding?</w:t>
      </w:r>
    </w:p>
    <w:p w14:paraId="05693159" w14:textId="52BD3BC3" w:rsidR="0058386F" w:rsidRDefault="0058386F" w:rsidP="0058386F"/>
    <w:p w14:paraId="4FCF0564" w14:textId="77777777" w:rsidR="004702B2" w:rsidRDefault="004702B2" w:rsidP="0058386F"/>
    <w:p w14:paraId="5F0052E3" w14:textId="77777777" w:rsidR="00C907BB" w:rsidRDefault="00C907BB" w:rsidP="0058386F"/>
    <w:p w14:paraId="2F96E7F8" w14:textId="65E0A509" w:rsidR="0058386F" w:rsidRPr="008E1C33" w:rsidRDefault="0058386F" w:rsidP="0058386F">
      <w:pPr>
        <w:rPr>
          <w:color w:val="CC5621"/>
        </w:rPr>
      </w:pPr>
      <w:r w:rsidRPr="008E1C33">
        <w:rPr>
          <w:color w:val="CC5621"/>
        </w:rPr>
        <w:t>Toon aan dat je organisatie zich onderscheidt van vergelijkbare organisaties op één of meerdere van volgende vlakken:</w:t>
      </w:r>
    </w:p>
    <w:p w14:paraId="4B4DD741" w14:textId="7802C8E2" w:rsidR="0058386F" w:rsidRPr="001F3668" w:rsidRDefault="0058386F" w:rsidP="0058386F">
      <w:pPr>
        <w:pStyle w:val="Lijstalinea"/>
        <w:numPr>
          <w:ilvl w:val="0"/>
          <w:numId w:val="44"/>
        </w:numPr>
        <w:rPr>
          <w:color w:val="CC5621"/>
        </w:rPr>
      </w:pPr>
      <w:r w:rsidRPr="001F3668">
        <w:rPr>
          <w:color w:val="CC5621"/>
        </w:rPr>
        <w:t xml:space="preserve">omzet; </w:t>
      </w:r>
    </w:p>
    <w:p w14:paraId="0447C15E" w14:textId="034B9C13" w:rsidR="0058386F" w:rsidRPr="001F3668" w:rsidRDefault="0058386F" w:rsidP="0058386F">
      <w:pPr>
        <w:pStyle w:val="Lijstalinea"/>
        <w:numPr>
          <w:ilvl w:val="0"/>
          <w:numId w:val="44"/>
        </w:numPr>
        <w:rPr>
          <w:color w:val="CC5621"/>
        </w:rPr>
      </w:pPr>
      <w:r w:rsidRPr="001F3668">
        <w:rPr>
          <w:color w:val="CC5621"/>
        </w:rPr>
        <w:t xml:space="preserve">samenwerkingen met kunstenaars en andere actoren; </w:t>
      </w:r>
    </w:p>
    <w:p w14:paraId="4FD1E413" w14:textId="3F2179B3" w:rsidR="0058386F" w:rsidRPr="001F3668" w:rsidRDefault="0058386F" w:rsidP="0058386F">
      <w:pPr>
        <w:pStyle w:val="Lijstalinea"/>
        <w:numPr>
          <w:ilvl w:val="0"/>
          <w:numId w:val="44"/>
        </w:numPr>
        <w:rPr>
          <w:color w:val="CC5621"/>
        </w:rPr>
      </w:pPr>
      <w:r w:rsidRPr="001F3668">
        <w:rPr>
          <w:color w:val="CC5621"/>
        </w:rPr>
        <w:t xml:space="preserve">netwerk van partners; </w:t>
      </w:r>
    </w:p>
    <w:p w14:paraId="42279E32" w14:textId="2EA48B7F" w:rsidR="0058386F" w:rsidRPr="001F3668" w:rsidRDefault="0058386F" w:rsidP="0058386F">
      <w:pPr>
        <w:pStyle w:val="Lijstalinea"/>
        <w:numPr>
          <w:ilvl w:val="0"/>
          <w:numId w:val="44"/>
        </w:numPr>
        <w:rPr>
          <w:color w:val="CC5621"/>
        </w:rPr>
      </w:pPr>
      <w:r w:rsidRPr="001F3668">
        <w:rPr>
          <w:color w:val="CC5621"/>
        </w:rPr>
        <w:t xml:space="preserve">ondernemerschap; </w:t>
      </w:r>
    </w:p>
    <w:p w14:paraId="04ECB038" w14:textId="4D49E31A" w:rsidR="0058386F" w:rsidRPr="001F3668" w:rsidRDefault="0058386F" w:rsidP="0058386F">
      <w:pPr>
        <w:pStyle w:val="Lijstalinea"/>
        <w:numPr>
          <w:ilvl w:val="0"/>
          <w:numId w:val="44"/>
        </w:numPr>
        <w:rPr>
          <w:color w:val="CC5621"/>
        </w:rPr>
      </w:pPr>
      <w:r w:rsidRPr="001F3668">
        <w:rPr>
          <w:color w:val="CC5621"/>
        </w:rPr>
        <w:t xml:space="preserve">publieksbereik; </w:t>
      </w:r>
    </w:p>
    <w:p w14:paraId="24425A04" w14:textId="5D390BBB" w:rsidR="0058386F" w:rsidRPr="001F3668" w:rsidRDefault="0058386F" w:rsidP="0058386F">
      <w:pPr>
        <w:pStyle w:val="Lijstalinea"/>
        <w:numPr>
          <w:ilvl w:val="0"/>
          <w:numId w:val="44"/>
        </w:numPr>
        <w:rPr>
          <w:color w:val="CC5621"/>
        </w:rPr>
      </w:pPr>
      <w:r w:rsidRPr="001F3668">
        <w:rPr>
          <w:color w:val="CC5621"/>
        </w:rPr>
        <w:t>internationale werking.</w:t>
      </w:r>
    </w:p>
    <w:p w14:paraId="7083E13E" w14:textId="00C7D962" w:rsidR="00C22BCB" w:rsidRDefault="00C22BCB" w:rsidP="00C22BCB"/>
    <w:p w14:paraId="101CFCF7" w14:textId="5F3CC6B2" w:rsidR="00C22BCB" w:rsidRDefault="00C22BCB" w:rsidP="00C22BCB"/>
    <w:p w14:paraId="399F7C12" w14:textId="77777777" w:rsidR="004702B2" w:rsidRDefault="004702B2" w:rsidP="00C22BCB"/>
    <w:p w14:paraId="4FCFCF77" w14:textId="77777777" w:rsidR="006306A8" w:rsidRDefault="006306A8" w:rsidP="00E36A40">
      <w:r>
        <w:br w:type="page"/>
      </w:r>
    </w:p>
    <w:p w14:paraId="0DEB2E57" w14:textId="5A2EC887" w:rsidR="00C22BCB" w:rsidRDefault="00C22BCB" w:rsidP="00C22BCB">
      <w:pPr>
        <w:pStyle w:val="Kop1"/>
        <w:numPr>
          <w:ilvl w:val="0"/>
          <w:numId w:val="0"/>
        </w:numPr>
        <w:ind w:left="432" w:hanging="432"/>
      </w:pPr>
      <w:r w:rsidRPr="00C22BCB">
        <w:lastRenderedPageBreak/>
        <w:t>Bijkomende vragen voor organisaties met specifieke kerntaken</w:t>
      </w:r>
    </w:p>
    <w:p w14:paraId="76BCB128" w14:textId="77777777" w:rsidR="00A34559" w:rsidRPr="00A34559" w:rsidRDefault="00A34559" w:rsidP="00A34559">
      <w:pPr>
        <w:rPr>
          <w:i/>
          <w:iCs/>
        </w:rPr>
      </w:pPr>
      <w:r w:rsidRPr="00A34559">
        <w:rPr>
          <w:i/>
          <w:iCs/>
        </w:rPr>
        <w:t xml:space="preserve">Specifiek voor het opstellen van dit deel van het beleidsplan lees je best volgende artikelen: </w:t>
      </w:r>
    </w:p>
    <w:p w14:paraId="6405373C" w14:textId="48089613" w:rsidR="00A34559" w:rsidRDefault="00A34559" w:rsidP="00A34559">
      <w:pPr>
        <w:pStyle w:val="Lijstalinea"/>
        <w:numPr>
          <w:ilvl w:val="0"/>
          <w:numId w:val="46"/>
        </w:numPr>
        <w:rPr>
          <w:i/>
          <w:iCs/>
        </w:rPr>
      </w:pPr>
      <w:r w:rsidRPr="00A34559">
        <w:rPr>
          <w:i/>
          <w:iCs/>
        </w:rPr>
        <w:t xml:space="preserve">artikel 67-74 uit het </w:t>
      </w:r>
      <w:hyperlink r:id="rId23" w:history="1">
        <w:r w:rsidRPr="00B95C9A">
          <w:rPr>
            <w:rStyle w:val="Hyperlink"/>
            <w:i/>
            <w:iCs/>
          </w:rPr>
          <w:t>Kunstendecreet</w:t>
        </w:r>
      </w:hyperlink>
      <w:r w:rsidRPr="00A34559">
        <w:rPr>
          <w:i/>
          <w:iCs/>
        </w:rPr>
        <w:t>.</w:t>
      </w:r>
    </w:p>
    <w:p w14:paraId="33B8E9D2" w14:textId="61A65AE9" w:rsidR="0042646B" w:rsidRDefault="0042646B" w:rsidP="0042646B">
      <w:pPr>
        <w:rPr>
          <w:i/>
          <w:iCs/>
        </w:rPr>
      </w:pPr>
    </w:p>
    <w:p w14:paraId="45FA8E9C" w14:textId="540EBC12" w:rsidR="0042646B" w:rsidRPr="00B76A88" w:rsidRDefault="0042646B" w:rsidP="0042646B">
      <w:pPr>
        <w:rPr>
          <w:color w:val="CC5621"/>
        </w:rPr>
      </w:pPr>
      <w:r w:rsidRPr="00B76A88">
        <w:rPr>
          <w:color w:val="CC5621"/>
        </w:rPr>
        <w:t>Geef aan hoe je organisatie de kerntaken de komende beleidsperiode zal invullen.</w:t>
      </w:r>
      <w:bookmarkEnd w:id="1"/>
    </w:p>
    <w:p w14:paraId="5451EA36" w14:textId="37048129" w:rsidR="004702B2" w:rsidRDefault="004702B2" w:rsidP="0042646B"/>
    <w:p w14:paraId="42DBE1CE" w14:textId="0872627F" w:rsidR="004702B2" w:rsidRDefault="004702B2" w:rsidP="0042646B"/>
    <w:p w14:paraId="273960A1" w14:textId="08DF6A65" w:rsidR="004702B2" w:rsidRPr="0042646B" w:rsidRDefault="004702B2" w:rsidP="0042646B"/>
    <w:sectPr w:rsidR="004702B2" w:rsidRPr="0042646B" w:rsidSect="002A0485">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1C909" w14:textId="77777777" w:rsidR="001C5955" w:rsidRDefault="001C5955" w:rsidP="00F11703">
      <w:pPr>
        <w:spacing w:line="240" w:lineRule="auto"/>
      </w:pPr>
      <w:r>
        <w:separator/>
      </w:r>
    </w:p>
    <w:p w14:paraId="4D2A036F" w14:textId="77777777" w:rsidR="001C5955" w:rsidRDefault="001C5955"/>
  </w:endnote>
  <w:endnote w:type="continuationSeparator" w:id="0">
    <w:p w14:paraId="2CEE7DB9" w14:textId="77777777" w:rsidR="001C5955" w:rsidRDefault="001C5955" w:rsidP="00F11703">
      <w:pPr>
        <w:spacing w:line="240" w:lineRule="auto"/>
      </w:pPr>
      <w:r>
        <w:continuationSeparator/>
      </w:r>
    </w:p>
    <w:p w14:paraId="5459F59A" w14:textId="77777777" w:rsidR="001C5955" w:rsidRDefault="001C5955"/>
  </w:endnote>
  <w:endnote w:type="continuationNotice" w:id="1">
    <w:p w14:paraId="3CDCBBB3" w14:textId="77777777" w:rsidR="001C5955" w:rsidRDefault="001C59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altName w:val="Calibri"/>
    <w:charset w:val="00"/>
    <w:family w:val="auto"/>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Medium">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DC0301F-54AC-4915-9FF3-68D0C98FE9DA}"/>
    <w:embedBold r:id="rId2" w:fontKey="{B43E3A5D-0ABB-4526-8635-2077D75D1889}"/>
    <w:embedItalic r:id="rId3" w:fontKey="{E4E01926-39D6-41AE-97A6-BCC010E21248}"/>
    <w:embedBoldItalic r:id="rId4" w:fontKey="{35BA603A-730D-4141-82D8-41A618986D36}"/>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2" w14:textId="77777777" w:rsidR="002A0485" w:rsidRPr="00FF15EB" w:rsidRDefault="002A0485" w:rsidP="002A0485">
    <w:pPr>
      <w:pStyle w:val="streepjes"/>
    </w:pPr>
    <w:r>
      <w:tab/>
      <w:t>//</w:t>
    </w:r>
    <w:r w:rsidRPr="00FF15EB">
      <w:t>////////////////////////////////////////////////////////////////////////////////////////////////////////////////////////////////</w:t>
    </w:r>
    <w:r w:rsidR="00884DDF">
      <w:t>//////////////////////////////</w:t>
    </w:r>
  </w:p>
  <w:p w14:paraId="7AAA2843" w14:textId="77777777" w:rsidR="002A0485" w:rsidRDefault="002A0485" w:rsidP="002A0485">
    <w:pPr>
      <w:pStyle w:val="Voettekst"/>
    </w:pPr>
  </w:p>
  <w:p w14:paraId="7AAA2844" w14:textId="5918FDB6" w:rsidR="002A0485" w:rsidRDefault="002A0485" w:rsidP="007E74F3">
    <w:pPr>
      <w:pStyle w:val="Voettekst"/>
    </w:pPr>
    <w:r>
      <w:t xml:space="preserve">pagina </w:t>
    </w:r>
    <w:r w:rsidR="003858C9">
      <w:fldChar w:fldCharType="begin"/>
    </w:r>
    <w:r w:rsidR="00CE19A1">
      <w:instrText xml:space="preserve"> PAGE   \* MERGEFORMAT </w:instrText>
    </w:r>
    <w:r w:rsidR="003858C9">
      <w:fldChar w:fldCharType="separate"/>
    </w:r>
    <w:r w:rsidR="00884DDF">
      <w:rPr>
        <w:noProof/>
      </w:rPr>
      <w:t>4</w:t>
    </w:r>
    <w:r w:rsidR="003858C9">
      <w:rPr>
        <w:noProof/>
      </w:rPr>
      <w:fldChar w:fldCharType="end"/>
    </w:r>
    <w:r>
      <w:t xml:space="preserve"> van </w:t>
    </w:r>
    <w:r w:rsidR="001C5955">
      <w:fldChar w:fldCharType="begin"/>
    </w:r>
    <w:r w:rsidR="001C5955">
      <w:instrText>NUMPAGES   \* MERGEFORMAT</w:instrText>
    </w:r>
    <w:r w:rsidR="001C5955">
      <w:fldChar w:fldCharType="separate"/>
    </w:r>
    <w:r w:rsidR="00884DDF">
      <w:rPr>
        <w:noProof/>
      </w:rPr>
      <w:t>4</w:t>
    </w:r>
    <w:r w:rsidR="001C5955">
      <w:rPr>
        <w:noProof/>
      </w:rPr>
      <w:fldChar w:fldCharType="end"/>
    </w:r>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2C1359">
          <w:t>Aanvraag werkingssubsidies Kunstendecreet - Beleidsplan</w:t>
        </w:r>
      </w:sdtContent>
    </w:sdt>
    <w:r>
      <w:tab/>
    </w:r>
    <w:sdt>
      <w:sdtPr>
        <w:id w:val="1806931"/>
        <w:docPartObj>
          <w:docPartGallery w:val="Page Numbers (Top of Page)"/>
          <w:docPartUnique/>
        </w:docPartObj>
      </w:sdtPr>
      <w:sdtEndPr/>
      <w:sdtContent>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fullDate="2021-06-30T00:00:00Z">
                  <w:dateFormat w:val="d.MM.yyyy"/>
                  <w:lid w:val="nl-BE"/>
                  <w:storeMappedDataAs w:val="dateTime"/>
                  <w:calendar w:val="gregorian"/>
                </w:date>
              </w:sdtPr>
              <w:sdtEndPr/>
              <w:sdtContent>
                <w:r w:rsidR="00E36A40">
                  <w:t>30.06.2021</w:t>
                </w:r>
              </w:sdtContent>
            </w:sdt>
          </w:sdtContent>
        </w:sdt>
      </w:sdtContent>
    </w:sdt>
  </w:p>
  <w:p w14:paraId="7AAA2845" w14:textId="77777777" w:rsidR="002A0485" w:rsidRDefault="002A04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6" w14:textId="77777777" w:rsidR="00FF15EB" w:rsidRPr="00FF15EB" w:rsidRDefault="00FF15EB" w:rsidP="00FF15EB">
    <w:pPr>
      <w:pStyle w:val="streepjes"/>
    </w:pPr>
    <w:r>
      <w:tab/>
      <w:t>//</w:t>
    </w:r>
    <w:r w:rsidRPr="00FF15EB">
      <w:t>////////////////////////////////////////////////////////////////////////////////////////////////////////////////////////////////</w:t>
    </w:r>
    <w:r w:rsidR="00884DDF">
      <w:t>//////////////////////////////</w:t>
    </w:r>
  </w:p>
  <w:p w14:paraId="7AAA2847" w14:textId="77777777" w:rsidR="00FB382E" w:rsidRDefault="00FB382E" w:rsidP="00FF15EB">
    <w:pPr>
      <w:pStyle w:val="Voettekst"/>
    </w:pPr>
  </w:p>
  <w:p w14:paraId="7AAA2848" w14:textId="70C03FF6" w:rsidR="006A7C85" w:rsidRDefault="00FB382E" w:rsidP="00FF15EB">
    <w:pPr>
      <w:pStyle w:val="Voettekst"/>
    </w:pPr>
    <w:r>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2C1359">
          <w:t>Aanvraag werkingssubsidies Kunstendecreet - Beleidsplan</w:t>
        </w:r>
      </w:sdtContent>
    </w:sdt>
    <w:r>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EB42B3">
              <w:t xml:space="preserve">pagina </w:t>
            </w:r>
            <w:r w:rsidR="003858C9">
              <w:fldChar w:fldCharType="begin"/>
            </w:r>
            <w:r w:rsidR="00CE19A1">
              <w:instrText xml:space="preserve"> PAGE   \* MERGEFORMAT </w:instrText>
            </w:r>
            <w:r w:rsidR="003858C9">
              <w:fldChar w:fldCharType="separate"/>
            </w:r>
            <w:r w:rsidR="00884DDF">
              <w:rPr>
                <w:noProof/>
              </w:rPr>
              <w:t>3</w:t>
            </w:r>
            <w:r w:rsidR="003858C9">
              <w:rPr>
                <w:noProof/>
              </w:rPr>
              <w:fldChar w:fldCharType="end"/>
            </w:r>
            <w:r w:rsidR="00EB42B3">
              <w:t xml:space="preserve"> van </w:t>
            </w:r>
            <w:r w:rsidR="001C5955">
              <w:fldChar w:fldCharType="begin"/>
            </w:r>
            <w:r w:rsidR="001C5955">
              <w:instrText>NUMPAGES  \* Arabic  \* MERGEFORMAT</w:instrText>
            </w:r>
            <w:r w:rsidR="001C5955">
              <w:fldChar w:fldCharType="separate"/>
            </w:r>
            <w:r w:rsidR="00884DDF">
              <w:rPr>
                <w:noProof/>
              </w:rPr>
              <w:t>4</w:t>
            </w:r>
            <w:r w:rsidR="001C5955">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A" w14:textId="7434EF07" w:rsidR="00674118" w:rsidRDefault="006248C3" w:rsidP="00FF15EB">
    <w:pPr>
      <w:pStyle w:val="streepjes"/>
    </w:pPr>
    <w:r>
      <w:rPr>
        <w:noProof/>
        <w:lang w:eastAsia="nl-BE"/>
      </w:rPr>
      <w:drawing>
        <wp:anchor distT="0" distB="0" distL="114300" distR="114300" simplePos="0" relativeHeight="251658241" behindDoc="1" locked="0" layoutInCell="1" allowOverlap="1" wp14:anchorId="7AAA284D" wp14:editId="7AAA284E">
          <wp:simplePos x="0" y="0"/>
          <wp:positionH relativeFrom="page">
            <wp:posOffset>714747</wp:posOffset>
          </wp:positionH>
          <wp:positionV relativeFrom="page">
            <wp:posOffset>9753600</wp:posOffset>
          </wp:positionV>
          <wp:extent cx="1270055" cy="539068"/>
          <wp:effectExtent l="0" t="0" r="635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055" cy="539068"/>
                  </a:xfrm>
                  <a:prstGeom prst="rect">
                    <a:avLst/>
                  </a:prstGeom>
                </pic:spPr>
              </pic:pic>
            </a:graphicData>
          </a:graphic>
          <wp14:sizeRelH relativeFrom="margin">
            <wp14:pctWidth>0</wp14:pctWidth>
          </wp14:sizeRelH>
          <wp14:sizeRelV relativeFrom="margin">
            <wp14:pctHeight>0</wp14:pctHeight>
          </wp14:sizeRelV>
        </wp:anchor>
      </w:drawing>
    </w:r>
    <w:r w:rsidR="00B66DC1" w:rsidRPr="00B66DC1">
      <w:t>www.vlaanderen.be/cjm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B0A33" w14:textId="77777777" w:rsidR="001C5955" w:rsidRDefault="001C5955">
      <w:r>
        <w:separator/>
      </w:r>
    </w:p>
  </w:footnote>
  <w:footnote w:type="continuationSeparator" w:id="0">
    <w:p w14:paraId="2D785944" w14:textId="77777777" w:rsidR="001C5955" w:rsidRDefault="001C5955" w:rsidP="00F11703">
      <w:pPr>
        <w:spacing w:line="240" w:lineRule="auto"/>
      </w:pPr>
      <w:r>
        <w:continuationSeparator/>
      </w:r>
    </w:p>
    <w:p w14:paraId="7D054550" w14:textId="77777777" w:rsidR="001C5955" w:rsidRDefault="001C5955"/>
  </w:footnote>
  <w:footnote w:type="continuationNotice" w:id="1">
    <w:p w14:paraId="32066A48" w14:textId="77777777" w:rsidR="001C5955" w:rsidRDefault="001C5955">
      <w:pPr>
        <w:spacing w:line="240" w:lineRule="auto"/>
      </w:pPr>
    </w:p>
  </w:footnote>
  <w:footnote w:id="2">
    <w:p w14:paraId="7FFDC318" w14:textId="464F1CA7" w:rsidR="00B432C7" w:rsidRDefault="00B432C7">
      <w:pPr>
        <w:pStyle w:val="Voetnoottekst"/>
      </w:pPr>
      <w:r>
        <w:rPr>
          <w:rStyle w:val="Voetnootmarkering"/>
        </w:rPr>
        <w:footnoteRef/>
      </w:r>
      <w:r>
        <w:t xml:space="preserve"> </w:t>
      </w:r>
      <w:r w:rsidRPr="00B432C7">
        <w:rPr>
          <w:sz w:val="18"/>
          <w:szCs w:val="24"/>
        </w:rPr>
        <w:t xml:space="preserve">Opgelet: voor organisaties met specifieke kerntaken (Kunstenpunt, VI.BE, </w:t>
      </w:r>
      <w:proofErr w:type="spellStart"/>
      <w:r w:rsidRPr="00B432C7">
        <w:rPr>
          <w:sz w:val="18"/>
          <w:szCs w:val="24"/>
        </w:rPr>
        <w:t>VAi</w:t>
      </w:r>
      <w:proofErr w:type="spellEnd"/>
      <w:r w:rsidRPr="00B432C7">
        <w:rPr>
          <w:sz w:val="18"/>
          <w:szCs w:val="24"/>
        </w:rPr>
        <w:t xml:space="preserve"> en Kunst in Huis) zijn de vragen over de functies niet relevant. Zij duiden immers geen functies aan in het aanvraagformulier.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D9B78" w14:textId="77777777" w:rsidR="00190D58" w:rsidRDefault="00190D5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AAD30" w14:textId="77777777" w:rsidR="00190D58" w:rsidRDefault="00190D5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9" w14:textId="5B3AA3CC" w:rsidR="00141C18" w:rsidRPr="00DC6D20" w:rsidRDefault="006A5C59" w:rsidP="00EC680D">
    <w:pPr>
      <w:pStyle w:val="HeaderenFooterpagina1"/>
      <w:tabs>
        <w:tab w:val="right" w:pos="9921"/>
      </w:tabs>
      <w:spacing w:after="600"/>
      <w:jc w:val="left"/>
      <w:rPr>
        <w:rStyle w:val="KoptekstChar"/>
        <w:rFonts w:ascii="Calibri" w:hAnsi="Calibri"/>
      </w:rPr>
    </w:pPr>
    <w:r>
      <w:rPr>
        <w:noProof/>
        <w:lang w:eastAsia="nl-BE"/>
      </w:rPr>
      <w:drawing>
        <wp:anchor distT="0" distB="0" distL="114300" distR="114300" simplePos="0" relativeHeight="251658240" behindDoc="0" locked="0" layoutInCell="1" allowOverlap="1" wp14:anchorId="7AAA284B" wp14:editId="7AAA284C">
          <wp:simplePos x="0" y="0"/>
          <wp:positionH relativeFrom="page">
            <wp:posOffset>715645</wp:posOffset>
          </wp:positionH>
          <wp:positionV relativeFrom="page">
            <wp:posOffset>632561</wp:posOffset>
          </wp:positionV>
          <wp:extent cx="3225600" cy="485422"/>
          <wp:effectExtent l="0" t="0" r="635" b="0"/>
          <wp:wrapNone/>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485422"/>
                  </a:xfrm>
                  <a:prstGeom prst="rect">
                    <a:avLst/>
                  </a:prstGeom>
                </pic:spPr>
              </pic:pic>
            </a:graphicData>
          </a:graphic>
          <wp14:sizeRelH relativeFrom="margin">
            <wp14:pctWidth>0</wp14:pctWidth>
          </wp14:sizeRelH>
          <wp14:sizeRelV relativeFrom="margin">
            <wp14:pctHeight>0</wp14:pctHeight>
          </wp14:sizeRelV>
        </wp:anchor>
      </w:drawing>
    </w:r>
    <w:r w:rsidR="00EC680D">
      <w:rPr>
        <w:noProof/>
        <w:sz w:val="32"/>
        <w:szCs w:val="32"/>
        <w:lang w:eastAsia="en-GB"/>
      </w:rPr>
      <w:tab/>
    </w:r>
    <w:r w:rsidR="00EC680D">
      <w:rPr>
        <w:noProof/>
        <w:sz w:val="32"/>
        <w:szCs w:val="32"/>
        <w:lang w:eastAsia="en-GB"/>
      </w:rPr>
      <w:tab/>
    </w:r>
    <w:sdt>
      <w:sdtPr>
        <w:rPr>
          <w:noProof/>
          <w:sz w:val="32"/>
          <w:szCs w:val="32"/>
          <w:lang w:eastAsia="en-GB"/>
        </w:rPr>
        <w:id w:val="1788392552"/>
        <w:placeholder>
          <w:docPart w:val="E298C1F6922A4325BFDDC5A5169C4BF6"/>
        </w:placeholder>
        <w:showingPlcHdr/>
      </w:sdtPr>
      <w:sdtEndPr>
        <w:rPr>
          <w:rStyle w:val="KoptekstChar"/>
          <w:rFonts w:ascii="Flanders Art Serif" w:hAnsi="Flanders Art Serif"/>
        </w:rPr>
      </w:sdtEndPr>
      <w:sdtContent>
        <w:r w:rsidR="0053114A" w:rsidRPr="00DC6D20">
          <w:rPr>
            <w:noProof/>
            <w:sz w:val="32"/>
            <w:szCs w:val="32"/>
            <w:lang w:eastAsia="en-GB"/>
          </w:rPr>
          <w:t xml:space="preserve">     </w:t>
        </w:r>
      </w:sdtContent>
    </w:sdt>
    <w:r w:rsidR="00141C18" w:rsidRPr="00DC6D20">
      <w:rPr>
        <w:rStyle w:val="KoptekstChar"/>
        <w:rFonts w:ascii="Calibri" w:hAnsi="Calibri"/>
      </w:rPr>
      <w:t xml:space="preserve">/ </w:t>
    </w:r>
    <w:r w:rsidR="002C1359">
      <w:rPr>
        <w:rStyle w:val="KoptekstChar"/>
        <w:rFonts w:ascii="Calibri" w:hAnsi="Calibri"/>
      </w:rPr>
      <w:t>Beleidsplan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4C66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B0A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16E6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C3E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9A83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8EC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E5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0BD9C"/>
    <w:lvl w:ilvl="0">
      <w:start w:val="1"/>
      <w:numFmt w:val="bullet"/>
      <w:lvlText w:val=""/>
      <w:lvlJc w:val="left"/>
      <w:pPr>
        <w:ind w:left="644" w:hanging="360"/>
      </w:pPr>
      <w:rPr>
        <w:rFonts w:ascii="Symbol" w:hAnsi="Symbol" w:hint="default"/>
        <w:color w:val="auto"/>
      </w:rPr>
    </w:lvl>
  </w:abstractNum>
  <w:abstractNum w:abstractNumId="8" w15:restartNumberingAfterBreak="0">
    <w:nsid w:val="FFFFFF88"/>
    <w:multiLevelType w:val="singleLevel"/>
    <w:tmpl w:val="EA2E86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705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A38D5"/>
    <w:multiLevelType w:val="hybridMultilevel"/>
    <w:tmpl w:val="FEBE4D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458657A"/>
    <w:multiLevelType w:val="hybridMultilevel"/>
    <w:tmpl w:val="67B045EC"/>
    <w:lvl w:ilvl="0" w:tplc="CFA0E134">
      <w:numFmt w:val="bullet"/>
      <w:lvlText w:val="-"/>
      <w:lvlJc w:val="left"/>
      <w:pPr>
        <w:ind w:left="720" w:hanging="360"/>
      </w:pPr>
      <w:rPr>
        <w:rFonts w:ascii="FlandersArtSans-Regular" w:eastAsia="Times New Roman" w:hAnsi="FlandersArtSans-Regular"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7C94D02"/>
    <w:multiLevelType w:val="hybridMultilevel"/>
    <w:tmpl w:val="096E1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E6869BF"/>
    <w:multiLevelType w:val="hybridMultilevel"/>
    <w:tmpl w:val="2A7A0340"/>
    <w:lvl w:ilvl="0" w:tplc="CFA0E134">
      <w:numFmt w:val="bullet"/>
      <w:lvlText w:val="-"/>
      <w:lvlJc w:val="left"/>
      <w:pPr>
        <w:ind w:left="720" w:hanging="360"/>
      </w:pPr>
      <w:rPr>
        <w:rFonts w:ascii="FlandersArtSans-Regular" w:eastAsia="Times New Roman" w:hAnsi="FlandersArtSans-Regular"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7A36B9E"/>
    <w:multiLevelType w:val="hybridMultilevel"/>
    <w:tmpl w:val="BD10BE3E"/>
    <w:lvl w:ilvl="0" w:tplc="CFA0E134">
      <w:numFmt w:val="bullet"/>
      <w:lvlText w:val="-"/>
      <w:lvlJc w:val="left"/>
      <w:pPr>
        <w:ind w:left="720" w:hanging="360"/>
      </w:pPr>
      <w:rPr>
        <w:rFonts w:ascii="FlandersArtSans-Regular" w:eastAsia="Times New Roman" w:hAnsi="FlandersArtSans-Regular"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A683CDB"/>
    <w:multiLevelType w:val="hybridMultilevel"/>
    <w:tmpl w:val="AF7CC81C"/>
    <w:lvl w:ilvl="0" w:tplc="BA5499F0">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8" w15:restartNumberingAfterBreak="0">
    <w:nsid w:val="1D5A3854"/>
    <w:multiLevelType w:val="multilevel"/>
    <w:tmpl w:val="75E67FC4"/>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1475F6B"/>
    <w:multiLevelType w:val="hybridMultilevel"/>
    <w:tmpl w:val="28FC9146"/>
    <w:lvl w:ilvl="0" w:tplc="EACACC36">
      <w:start w:val="1"/>
      <w:numFmt w:val="bullet"/>
      <w:lvlText w:val="&gt;"/>
      <w:lvlJc w:val="left"/>
      <w:pPr>
        <w:ind w:left="1437" w:hanging="360"/>
      </w:pPr>
      <w:rPr>
        <w:rFonts w:ascii="Flanders Art Serif Medium" w:hAnsi="Flanders Art Serif Medium" w:hint="default"/>
        <w:color w:val="9B9D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1677F"/>
    <w:multiLevelType w:val="hybridMultilevel"/>
    <w:tmpl w:val="BA4227F6"/>
    <w:lvl w:ilvl="0" w:tplc="83D86A7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B646F"/>
    <w:multiLevelType w:val="hybridMultilevel"/>
    <w:tmpl w:val="B78E720C"/>
    <w:lvl w:ilvl="0" w:tplc="DE16A5EC">
      <w:start w:val="1"/>
      <w:numFmt w:val="bullet"/>
      <w:lvlText w:val="-"/>
      <w:lvlJc w:val="left"/>
      <w:pPr>
        <w:ind w:left="1080" w:hanging="360"/>
      </w:pPr>
      <w:rPr>
        <w:rFonts w:ascii="Arial" w:hAnsi="Aria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1F1028"/>
    <w:multiLevelType w:val="hybridMultilevel"/>
    <w:tmpl w:val="D520BE90"/>
    <w:lvl w:ilvl="0" w:tplc="74066820">
      <w:start w:val="1"/>
      <w:numFmt w:val="bullet"/>
      <w:lvlText w:val="&gt;"/>
      <w:lvlJc w:val="left"/>
      <w:pPr>
        <w:ind w:left="1080" w:hanging="360"/>
      </w:pPr>
      <w:rPr>
        <w:rFonts w:ascii="Flanders Art Serif Medium" w:hAnsi="Flanders Art Serif Medium" w:hint="default"/>
        <w:color w:val="9B9DA0"/>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6" w15:restartNumberingAfterBreak="0">
    <w:nsid w:val="3A8D60B7"/>
    <w:multiLevelType w:val="hybridMultilevel"/>
    <w:tmpl w:val="56E6141A"/>
    <w:lvl w:ilvl="0" w:tplc="86D048A6">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3AE3601E"/>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2E22F1"/>
    <w:multiLevelType w:val="hybridMultilevel"/>
    <w:tmpl w:val="3D52C672"/>
    <w:lvl w:ilvl="0" w:tplc="D9A0663C">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8737213"/>
    <w:multiLevelType w:val="hybridMultilevel"/>
    <w:tmpl w:val="1C30E368"/>
    <w:lvl w:ilvl="0" w:tplc="CFA0E134">
      <w:numFmt w:val="bullet"/>
      <w:lvlText w:val="-"/>
      <w:lvlJc w:val="left"/>
      <w:pPr>
        <w:ind w:left="720" w:hanging="360"/>
      </w:pPr>
      <w:rPr>
        <w:rFonts w:ascii="FlandersArtSans-Regular" w:eastAsia="Times New Roman" w:hAnsi="FlandersArtSans-Regular"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9195974"/>
    <w:multiLevelType w:val="hybridMultilevel"/>
    <w:tmpl w:val="F9E20DE6"/>
    <w:lvl w:ilvl="0" w:tplc="848A336A">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4"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5" w15:restartNumberingAfterBreak="0">
    <w:nsid w:val="5C4B736B"/>
    <w:multiLevelType w:val="multilevel"/>
    <w:tmpl w:val="2D8EF7C0"/>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5DAE26C2"/>
    <w:multiLevelType w:val="hybridMultilevel"/>
    <w:tmpl w:val="0F38129A"/>
    <w:lvl w:ilvl="0" w:tplc="856AC2FC">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5F050DAD"/>
    <w:multiLevelType w:val="multilevel"/>
    <w:tmpl w:val="46C66C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1EB4BBE"/>
    <w:multiLevelType w:val="multilevel"/>
    <w:tmpl w:val="0FFEE9E2"/>
    <w:lvl w:ilvl="0">
      <w:start w:val="1"/>
      <w:numFmt w:val="bullet"/>
      <w:lvlText w:val=""/>
      <w:lvlJc w:val="left"/>
      <w:pPr>
        <w:ind w:left="360" w:hanging="360"/>
      </w:pPr>
      <w:rPr>
        <w:rFonts w:ascii="Wingdings 3" w:hAnsi="Wingdings 3"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23B44AE"/>
    <w:multiLevelType w:val="hybridMultilevel"/>
    <w:tmpl w:val="07A0C9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8F12E2F"/>
    <w:multiLevelType w:val="hybridMultilevel"/>
    <w:tmpl w:val="BDE2355C"/>
    <w:lvl w:ilvl="0" w:tplc="CFA0E134">
      <w:numFmt w:val="bullet"/>
      <w:lvlText w:val="-"/>
      <w:lvlJc w:val="left"/>
      <w:pPr>
        <w:ind w:left="720" w:hanging="360"/>
      </w:pPr>
      <w:rPr>
        <w:rFonts w:ascii="FlandersArtSans-Regular" w:eastAsia="Times New Roman" w:hAnsi="FlandersArtSans-Regular"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2"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3" w15:restartNumberingAfterBreak="0">
    <w:nsid w:val="76992DB4"/>
    <w:multiLevelType w:val="hybridMultilevel"/>
    <w:tmpl w:val="2E20E64A"/>
    <w:lvl w:ilvl="0" w:tplc="CFA0E134">
      <w:numFmt w:val="bullet"/>
      <w:lvlText w:val="-"/>
      <w:lvlJc w:val="left"/>
      <w:pPr>
        <w:ind w:left="720" w:hanging="360"/>
      </w:pPr>
      <w:rPr>
        <w:rFonts w:ascii="FlandersArtSans-Regular" w:eastAsia="Times New Roman" w:hAnsi="FlandersArtSans-Regular"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8"/>
  </w:num>
  <w:num w:numId="13">
    <w:abstractNumId w:val="25"/>
  </w:num>
  <w:num w:numId="14">
    <w:abstractNumId w:val="19"/>
  </w:num>
  <w:num w:numId="15">
    <w:abstractNumId w:val="11"/>
  </w:num>
  <w:num w:numId="16">
    <w:abstractNumId w:val="31"/>
  </w:num>
  <w:num w:numId="17">
    <w:abstractNumId w:val="28"/>
  </w:num>
  <w:num w:numId="18">
    <w:abstractNumId w:val="24"/>
  </w:num>
  <w:num w:numId="19">
    <w:abstractNumId w:val="21"/>
  </w:num>
  <w:num w:numId="20">
    <w:abstractNumId w:val="30"/>
  </w:num>
  <w:num w:numId="21">
    <w:abstractNumId w:val="13"/>
  </w:num>
  <w:num w:numId="22">
    <w:abstractNumId w:val="10"/>
  </w:num>
  <w:num w:numId="23">
    <w:abstractNumId w:val="42"/>
  </w:num>
  <w:num w:numId="24">
    <w:abstractNumId w:val="23"/>
  </w:num>
  <w:num w:numId="25">
    <w:abstractNumId w:val="20"/>
  </w:num>
  <w:num w:numId="26">
    <w:abstractNumId w:val="26"/>
  </w:num>
  <w:num w:numId="27">
    <w:abstractNumId w:val="29"/>
  </w:num>
  <w:num w:numId="28">
    <w:abstractNumId w:val="17"/>
  </w:num>
  <w:num w:numId="29">
    <w:abstractNumId w:val="34"/>
  </w:num>
  <w:num w:numId="30">
    <w:abstractNumId w:val="18"/>
  </w:num>
  <w:num w:numId="31">
    <w:abstractNumId w:val="35"/>
  </w:num>
  <w:num w:numId="32">
    <w:abstractNumId w:val="15"/>
  </w:num>
  <w:num w:numId="33">
    <w:abstractNumId w:val="33"/>
  </w:num>
  <w:num w:numId="34">
    <w:abstractNumId w:val="36"/>
  </w:num>
  <w:num w:numId="35">
    <w:abstractNumId w:val="41"/>
  </w:num>
  <w:num w:numId="36">
    <w:abstractNumId w:val="22"/>
  </w:num>
  <w:num w:numId="37">
    <w:abstractNumId w:val="11"/>
    <w:lvlOverride w:ilvl="0">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9"/>
  </w:num>
  <w:num w:numId="41">
    <w:abstractNumId w:val="40"/>
  </w:num>
  <w:num w:numId="42">
    <w:abstractNumId w:val="32"/>
  </w:num>
  <w:num w:numId="43">
    <w:abstractNumId w:val="43"/>
  </w:num>
  <w:num w:numId="44">
    <w:abstractNumId w:val="12"/>
  </w:num>
  <w:num w:numId="45">
    <w:abstractNumId w:val="16"/>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efaultTabStop w:val="720"/>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0D"/>
    <w:rsid w:val="0000184F"/>
    <w:rsid w:val="0000298C"/>
    <w:rsid w:val="000078AC"/>
    <w:rsid w:val="0001276E"/>
    <w:rsid w:val="00013E8A"/>
    <w:rsid w:val="00020494"/>
    <w:rsid w:val="0004280B"/>
    <w:rsid w:val="00042A43"/>
    <w:rsid w:val="0005184E"/>
    <w:rsid w:val="0005691B"/>
    <w:rsid w:val="00056B8F"/>
    <w:rsid w:val="00060551"/>
    <w:rsid w:val="000703EE"/>
    <w:rsid w:val="00077EDB"/>
    <w:rsid w:val="0008120D"/>
    <w:rsid w:val="0009054B"/>
    <w:rsid w:val="000933E6"/>
    <w:rsid w:val="000D1E35"/>
    <w:rsid w:val="000D2833"/>
    <w:rsid w:val="000E6DBB"/>
    <w:rsid w:val="000F2A34"/>
    <w:rsid w:val="000F321E"/>
    <w:rsid w:val="000F500F"/>
    <w:rsid w:val="00101D2B"/>
    <w:rsid w:val="00117227"/>
    <w:rsid w:val="0013336D"/>
    <w:rsid w:val="00141C18"/>
    <w:rsid w:val="001422F6"/>
    <w:rsid w:val="00150622"/>
    <w:rsid w:val="00160269"/>
    <w:rsid w:val="001628E9"/>
    <w:rsid w:val="001713C5"/>
    <w:rsid w:val="00173E6D"/>
    <w:rsid w:val="0017683B"/>
    <w:rsid w:val="00176D95"/>
    <w:rsid w:val="001823A9"/>
    <w:rsid w:val="00190D58"/>
    <w:rsid w:val="001B2EFA"/>
    <w:rsid w:val="001C1358"/>
    <w:rsid w:val="001C35AF"/>
    <w:rsid w:val="001C53DE"/>
    <w:rsid w:val="001C5955"/>
    <w:rsid w:val="001C6715"/>
    <w:rsid w:val="001D6375"/>
    <w:rsid w:val="001D71A0"/>
    <w:rsid w:val="001F1E85"/>
    <w:rsid w:val="001F3668"/>
    <w:rsid w:val="002062CE"/>
    <w:rsid w:val="00221A5D"/>
    <w:rsid w:val="00225E25"/>
    <w:rsid w:val="00230A0E"/>
    <w:rsid w:val="00232FC5"/>
    <w:rsid w:val="002420A5"/>
    <w:rsid w:val="00244283"/>
    <w:rsid w:val="00246A33"/>
    <w:rsid w:val="00246B94"/>
    <w:rsid w:val="00246CDC"/>
    <w:rsid w:val="00246F4E"/>
    <w:rsid w:val="0026206B"/>
    <w:rsid w:val="002645BC"/>
    <w:rsid w:val="00276AA8"/>
    <w:rsid w:val="00280675"/>
    <w:rsid w:val="0028235A"/>
    <w:rsid w:val="00297772"/>
    <w:rsid w:val="002A00C2"/>
    <w:rsid w:val="002A02DE"/>
    <w:rsid w:val="002A0485"/>
    <w:rsid w:val="002B6069"/>
    <w:rsid w:val="002C1359"/>
    <w:rsid w:val="002F4F46"/>
    <w:rsid w:val="00305917"/>
    <w:rsid w:val="003103C9"/>
    <w:rsid w:val="00310AB1"/>
    <w:rsid w:val="003149F8"/>
    <w:rsid w:val="00330F1B"/>
    <w:rsid w:val="0033419B"/>
    <w:rsid w:val="00336226"/>
    <w:rsid w:val="0034092C"/>
    <w:rsid w:val="00350BE4"/>
    <w:rsid w:val="00361F03"/>
    <w:rsid w:val="00370899"/>
    <w:rsid w:val="003858C9"/>
    <w:rsid w:val="003A1F5C"/>
    <w:rsid w:val="003B7084"/>
    <w:rsid w:val="003C7B92"/>
    <w:rsid w:val="003D06A9"/>
    <w:rsid w:val="003E3467"/>
    <w:rsid w:val="003E3B8C"/>
    <w:rsid w:val="003E4C1E"/>
    <w:rsid w:val="003F383A"/>
    <w:rsid w:val="003F7B54"/>
    <w:rsid w:val="00412F24"/>
    <w:rsid w:val="00415B33"/>
    <w:rsid w:val="00417450"/>
    <w:rsid w:val="00422EB7"/>
    <w:rsid w:val="00424666"/>
    <w:rsid w:val="0042646B"/>
    <w:rsid w:val="00435425"/>
    <w:rsid w:val="00442617"/>
    <w:rsid w:val="00443225"/>
    <w:rsid w:val="00444C33"/>
    <w:rsid w:val="00445983"/>
    <w:rsid w:val="00446CC3"/>
    <w:rsid w:val="00450110"/>
    <w:rsid w:val="00454455"/>
    <w:rsid w:val="004568E5"/>
    <w:rsid w:val="0046540C"/>
    <w:rsid w:val="004702B2"/>
    <w:rsid w:val="00474F18"/>
    <w:rsid w:val="00490796"/>
    <w:rsid w:val="0049605C"/>
    <w:rsid w:val="004A537C"/>
    <w:rsid w:val="004B35AB"/>
    <w:rsid w:val="004B3BA8"/>
    <w:rsid w:val="004B6961"/>
    <w:rsid w:val="004C03F8"/>
    <w:rsid w:val="004C1D8C"/>
    <w:rsid w:val="004C268C"/>
    <w:rsid w:val="004C6D48"/>
    <w:rsid w:val="004D13BC"/>
    <w:rsid w:val="004D6D69"/>
    <w:rsid w:val="004E2D01"/>
    <w:rsid w:val="004E4011"/>
    <w:rsid w:val="004F0DCF"/>
    <w:rsid w:val="004F0F8C"/>
    <w:rsid w:val="005114AD"/>
    <w:rsid w:val="00513600"/>
    <w:rsid w:val="00530236"/>
    <w:rsid w:val="0053114A"/>
    <w:rsid w:val="0053692C"/>
    <w:rsid w:val="00536E3A"/>
    <w:rsid w:val="0054417F"/>
    <w:rsid w:val="005451B8"/>
    <w:rsid w:val="00550352"/>
    <w:rsid w:val="00553937"/>
    <w:rsid w:val="0056161C"/>
    <w:rsid w:val="00564749"/>
    <w:rsid w:val="005651AF"/>
    <w:rsid w:val="005754AB"/>
    <w:rsid w:val="005771C2"/>
    <w:rsid w:val="00581433"/>
    <w:rsid w:val="0058386F"/>
    <w:rsid w:val="005921F6"/>
    <w:rsid w:val="0059596C"/>
    <w:rsid w:val="005C7464"/>
    <w:rsid w:val="005E5DE8"/>
    <w:rsid w:val="005F3FB4"/>
    <w:rsid w:val="005F552D"/>
    <w:rsid w:val="005F6354"/>
    <w:rsid w:val="0060521D"/>
    <w:rsid w:val="006105AE"/>
    <w:rsid w:val="006217C2"/>
    <w:rsid w:val="006248C3"/>
    <w:rsid w:val="006306A8"/>
    <w:rsid w:val="00644009"/>
    <w:rsid w:val="006532AC"/>
    <w:rsid w:val="00655E8E"/>
    <w:rsid w:val="006650BC"/>
    <w:rsid w:val="00674118"/>
    <w:rsid w:val="00676435"/>
    <w:rsid w:val="006819ED"/>
    <w:rsid w:val="006952BA"/>
    <w:rsid w:val="006A4156"/>
    <w:rsid w:val="006A5C59"/>
    <w:rsid w:val="006A7C85"/>
    <w:rsid w:val="006B7B4B"/>
    <w:rsid w:val="006C6D9C"/>
    <w:rsid w:val="006D35BF"/>
    <w:rsid w:val="006E7367"/>
    <w:rsid w:val="00712BC9"/>
    <w:rsid w:val="00714BED"/>
    <w:rsid w:val="007245EB"/>
    <w:rsid w:val="00734148"/>
    <w:rsid w:val="007434A8"/>
    <w:rsid w:val="00765646"/>
    <w:rsid w:val="00772274"/>
    <w:rsid w:val="00790F02"/>
    <w:rsid w:val="00792754"/>
    <w:rsid w:val="007A33BD"/>
    <w:rsid w:val="007C280E"/>
    <w:rsid w:val="007D487E"/>
    <w:rsid w:val="007E3904"/>
    <w:rsid w:val="007E5EB6"/>
    <w:rsid w:val="007E74F3"/>
    <w:rsid w:val="00806E37"/>
    <w:rsid w:val="0080778A"/>
    <w:rsid w:val="00813BBA"/>
    <w:rsid w:val="00817857"/>
    <w:rsid w:val="00820959"/>
    <w:rsid w:val="00820DDF"/>
    <w:rsid w:val="00822071"/>
    <w:rsid w:val="0084001F"/>
    <w:rsid w:val="00840C77"/>
    <w:rsid w:val="00840E4D"/>
    <w:rsid w:val="00855643"/>
    <w:rsid w:val="008635F9"/>
    <w:rsid w:val="0087268A"/>
    <w:rsid w:val="00872F91"/>
    <w:rsid w:val="00883533"/>
    <w:rsid w:val="00884DDF"/>
    <w:rsid w:val="00884E6F"/>
    <w:rsid w:val="00885ECD"/>
    <w:rsid w:val="00887799"/>
    <w:rsid w:val="00893C07"/>
    <w:rsid w:val="00894909"/>
    <w:rsid w:val="0089768F"/>
    <w:rsid w:val="008A0CEB"/>
    <w:rsid w:val="008B3240"/>
    <w:rsid w:val="008C02CE"/>
    <w:rsid w:val="008D7CDA"/>
    <w:rsid w:val="008E1923"/>
    <w:rsid w:val="008E1C33"/>
    <w:rsid w:val="008E2CC0"/>
    <w:rsid w:val="008E6804"/>
    <w:rsid w:val="00903822"/>
    <w:rsid w:val="00906BBD"/>
    <w:rsid w:val="00912649"/>
    <w:rsid w:val="00915B82"/>
    <w:rsid w:val="00916630"/>
    <w:rsid w:val="0092663E"/>
    <w:rsid w:val="00932353"/>
    <w:rsid w:val="00935917"/>
    <w:rsid w:val="00935F13"/>
    <w:rsid w:val="00937B21"/>
    <w:rsid w:val="00945A78"/>
    <w:rsid w:val="009610D1"/>
    <w:rsid w:val="009636B7"/>
    <w:rsid w:val="00964955"/>
    <w:rsid w:val="00964C0B"/>
    <w:rsid w:val="00965F87"/>
    <w:rsid w:val="0097530A"/>
    <w:rsid w:val="00976995"/>
    <w:rsid w:val="00982905"/>
    <w:rsid w:val="00986427"/>
    <w:rsid w:val="00990BC7"/>
    <w:rsid w:val="009B481C"/>
    <w:rsid w:val="009B7279"/>
    <w:rsid w:val="009B77F4"/>
    <w:rsid w:val="009C18B1"/>
    <w:rsid w:val="009D1CCE"/>
    <w:rsid w:val="009D3024"/>
    <w:rsid w:val="009D47BF"/>
    <w:rsid w:val="009D69AE"/>
    <w:rsid w:val="009E34CB"/>
    <w:rsid w:val="009E4F33"/>
    <w:rsid w:val="009F12A5"/>
    <w:rsid w:val="009F4156"/>
    <w:rsid w:val="009F63C0"/>
    <w:rsid w:val="00A03A0D"/>
    <w:rsid w:val="00A234AD"/>
    <w:rsid w:val="00A26B8D"/>
    <w:rsid w:val="00A32642"/>
    <w:rsid w:val="00A34559"/>
    <w:rsid w:val="00A37D93"/>
    <w:rsid w:val="00A449C2"/>
    <w:rsid w:val="00A47E0E"/>
    <w:rsid w:val="00A52DA0"/>
    <w:rsid w:val="00A5641B"/>
    <w:rsid w:val="00A6545E"/>
    <w:rsid w:val="00A72C0D"/>
    <w:rsid w:val="00A7721E"/>
    <w:rsid w:val="00AA234E"/>
    <w:rsid w:val="00AB2003"/>
    <w:rsid w:val="00AB4FF5"/>
    <w:rsid w:val="00AB51C4"/>
    <w:rsid w:val="00AC0959"/>
    <w:rsid w:val="00AE2BD8"/>
    <w:rsid w:val="00AF0016"/>
    <w:rsid w:val="00AF0A1D"/>
    <w:rsid w:val="00AF49C8"/>
    <w:rsid w:val="00B00B6B"/>
    <w:rsid w:val="00B02767"/>
    <w:rsid w:val="00B11742"/>
    <w:rsid w:val="00B15B5B"/>
    <w:rsid w:val="00B21833"/>
    <w:rsid w:val="00B23D1D"/>
    <w:rsid w:val="00B27548"/>
    <w:rsid w:val="00B31892"/>
    <w:rsid w:val="00B37213"/>
    <w:rsid w:val="00B432C7"/>
    <w:rsid w:val="00B66DC1"/>
    <w:rsid w:val="00B7698E"/>
    <w:rsid w:val="00B76A88"/>
    <w:rsid w:val="00B77256"/>
    <w:rsid w:val="00B77C3D"/>
    <w:rsid w:val="00B81367"/>
    <w:rsid w:val="00B81CC2"/>
    <w:rsid w:val="00B95C9A"/>
    <w:rsid w:val="00BB320C"/>
    <w:rsid w:val="00BC6EA6"/>
    <w:rsid w:val="00BD4A36"/>
    <w:rsid w:val="00BE6EE8"/>
    <w:rsid w:val="00BF19FD"/>
    <w:rsid w:val="00C0052E"/>
    <w:rsid w:val="00C024E1"/>
    <w:rsid w:val="00C15EC8"/>
    <w:rsid w:val="00C16594"/>
    <w:rsid w:val="00C21167"/>
    <w:rsid w:val="00C22BCB"/>
    <w:rsid w:val="00C235D6"/>
    <w:rsid w:val="00C35A27"/>
    <w:rsid w:val="00C4083B"/>
    <w:rsid w:val="00C42336"/>
    <w:rsid w:val="00C632BA"/>
    <w:rsid w:val="00C64F3E"/>
    <w:rsid w:val="00C72EEA"/>
    <w:rsid w:val="00C75C88"/>
    <w:rsid w:val="00C768D7"/>
    <w:rsid w:val="00C907BB"/>
    <w:rsid w:val="00CB33C0"/>
    <w:rsid w:val="00CB3795"/>
    <w:rsid w:val="00CB4652"/>
    <w:rsid w:val="00CC3EB5"/>
    <w:rsid w:val="00CC51BD"/>
    <w:rsid w:val="00CC6D13"/>
    <w:rsid w:val="00CE18DB"/>
    <w:rsid w:val="00CE19A1"/>
    <w:rsid w:val="00CE5170"/>
    <w:rsid w:val="00CF1164"/>
    <w:rsid w:val="00CF559C"/>
    <w:rsid w:val="00CF6B96"/>
    <w:rsid w:val="00CF7A0C"/>
    <w:rsid w:val="00D01450"/>
    <w:rsid w:val="00D04BC0"/>
    <w:rsid w:val="00D065EC"/>
    <w:rsid w:val="00D1597B"/>
    <w:rsid w:val="00D16E57"/>
    <w:rsid w:val="00D17DD3"/>
    <w:rsid w:val="00D20CFF"/>
    <w:rsid w:val="00D2541A"/>
    <w:rsid w:val="00D27DE7"/>
    <w:rsid w:val="00D515D7"/>
    <w:rsid w:val="00D54085"/>
    <w:rsid w:val="00D700E5"/>
    <w:rsid w:val="00D75A62"/>
    <w:rsid w:val="00D770A3"/>
    <w:rsid w:val="00D77151"/>
    <w:rsid w:val="00D86ED1"/>
    <w:rsid w:val="00D92502"/>
    <w:rsid w:val="00DA3C81"/>
    <w:rsid w:val="00DA3E09"/>
    <w:rsid w:val="00DC6D20"/>
    <w:rsid w:val="00DD2F3F"/>
    <w:rsid w:val="00DD3801"/>
    <w:rsid w:val="00DD67BA"/>
    <w:rsid w:val="00DD6D8C"/>
    <w:rsid w:val="00DD7B8D"/>
    <w:rsid w:val="00DE3ECE"/>
    <w:rsid w:val="00DF017D"/>
    <w:rsid w:val="00DF06CF"/>
    <w:rsid w:val="00DF65FC"/>
    <w:rsid w:val="00E07543"/>
    <w:rsid w:val="00E136BB"/>
    <w:rsid w:val="00E15197"/>
    <w:rsid w:val="00E36A40"/>
    <w:rsid w:val="00E41095"/>
    <w:rsid w:val="00E524DB"/>
    <w:rsid w:val="00E56EDA"/>
    <w:rsid w:val="00E63D50"/>
    <w:rsid w:val="00E76E11"/>
    <w:rsid w:val="00E83AF9"/>
    <w:rsid w:val="00E90D60"/>
    <w:rsid w:val="00EA20E9"/>
    <w:rsid w:val="00EA25CF"/>
    <w:rsid w:val="00EB00EC"/>
    <w:rsid w:val="00EB3333"/>
    <w:rsid w:val="00EB42B3"/>
    <w:rsid w:val="00EB4B89"/>
    <w:rsid w:val="00EC3104"/>
    <w:rsid w:val="00EC35D0"/>
    <w:rsid w:val="00EC680D"/>
    <w:rsid w:val="00EE09B9"/>
    <w:rsid w:val="00EE4864"/>
    <w:rsid w:val="00F05ADD"/>
    <w:rsid w:val="00F11703"/>
    <w:rsid w:val="00F142D2"/>
    <w:rsid w:val="00F15F81"/>
    <w:rsid w:val="00F174B8"/>
    <w:rsid w:val="00F20417"/>
    <w:rsid w:val="00F20874"/>
    <w:rsid w:val="00F22A3C"/>
    <w:rsid w:val="00F25CE0"/>
    <w:rsid w:val="00F3447D"/>
    <w:rsid w:val="00F357D3"/>
    <w:rsid w:val="00F45892"/>
    <w:rsid w:val="00F56895"/>
    <w:rsid w:val="00F6009E"/>
    <w:rsid w:val="00F6173A"/>
    <w:rsid w:val="00F71C6B"/>
    <w:rsid w:val="00F80AE0"/>
    <w:rsid w:val="00F811C4"/>
    <w:rsid w:val="00F83355"/>
    <w:rsid w:val="00F833BF"/>
    <w:rsid w:val="00F85545"/>
    <w:rsid w:val="00FB382E"/>
    <w:rsid w:val="00FB4E28"/>
    <w:rsid w:val="00FB781C"/>
    <w:rsid w:val="00FD00A4"/>
    <w:rsid w:val="00FD335D"/>
    <w:rsid w:val="00FE0140"/>
    <w:rsid w:val="00FE5B45"/>
    <w:rsid w:val="00FF15EB"/>
    <w:rsid w:val="00FF3756"/>
    <w:rsid w:val="00FF55E6"/>
    <w:rsid w:val="15EEF5EE"/>
    <w:rsid w:val="2708305A"/>
    <w:rsid w:val="2F7E6158"/>
    <w:rsid w:val="3825A750"/>
    <w:rsid w:val="3AD56317"/>
    <w:rsid w:val="4B2351F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lack"/>
    </o:shapedefaults>
    <o:shapelayout v:ext="edit">
      <o:idmap v:ext="edit" data="1"/>
    </o:shapelayout>
  </w:shapeDefaults>
  <w:decimalSymbol w:val=","/>
  <w:listSeparator w:val=";"/>
  <w14:docId w14:val="7AAA27B4"/>
  <w15:docId w15:val="{8BAC31FC-2C42-4E17-83C9-84534F04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40803" w:themeColor="background2" w:themeShade="1A"/>
      <w:lang w:val="nl-BE"/>
    </w:rPr>
  </w:style>
  <w:style w:type="paragraph" w:styleId="Kop1">
    <w:name w:val="heading 1"/>
    <w:basedOn w:val="Standaard"/>
    <w:next w:val="Standaard"/>
    <w:link w:val="Kop1Char"/>
    <w:uiPriority w:val="9"/>
    <w:qFormat/>
    <w:rsid w:val="0005691B"/>
    <w:pPr>
      <w:keepNext/>
      <w:keepLines/>
      <w:numPr>
        <w:numId w:val="23"/>
      </w:numPr>
      <w:spacing w:before="480" w:after="480" w:line="432" w:lineRule="exact"/>
      <w:outlineLvl w:val="0"/>
    </w:pPr>
    <w:rPr>
      <w:rFonts w:eastAsiaTheme="majorEastAsia" w:cstheme="majorBidi"/>
      <w:b/>
      <w:bCs/>
      <w:caps/>
      <w:color w:val="2B979D" w:themeColor="text2"/>
      <w:sz w:val="36"/>
      <w:szCs w:val="52"/>
    </w:rPr>
  </w:style>
  <w:style w:type="paragraph" w:styleId="Kop2">
    <w:name w:val="heading 2"/>
    <w:basedOn w:val="Standaard"/>
    <w:next w:val="Standaard"/>
    <w:link w:val="Kop2Char"/>
    <w:uiPriority w:val="9"/>
    <w:unhideWhenUsed/>
    <w:qFormat/>
    <w:rsid w:val="00D700E5"/>
    <w:pPr>
      <w:keepNext/>
      <w:keepLines/>
      <w:numPr>
        <w:ilvl w:val="1"/>
        <w:numId w:val="23"/>
      </w:numPr>
      <w:spacing w:before="200" w:after="240" w:line="400" w:lineRule="exact"/>
      <w:outlineLvl w:val="1"/>
    </w:pPr>
    <w:rPr>
      <w:rFonts w:eastAsiaTheme="majorEastAsia" w:cstheme="majorBidi"/>
      <w:bCs/>
      <w:caps/>
      <w:color w:val="CC5621" w:themeColor="background2"/>
      <w:sz w:val="32"/>
      <w:szCs w:val="32"/>
      <w:u w:val="dotted"/>
    </w:rPr>
  </w:style>
  <w:style w:type="paragraph" w:styleId="Kop3">
    <w:name w:val="heading 3"/>
    <w:basedOn w:val="Standaard"/>
    <w:next w:val="Standaard"/>
    <w:link w:val="Kop3Char"/>
    <w:uiPriority w:val="9"/>
    <w:unhideWhenUsed/>
    <w:qFormat/>
    <w:rsid w:val="00DC6D20"/>
    <w:pPr>
      <w:keepNext/>
      <w:keepLines/>
      <w:numPr>
        <w:ilvl w:val="2"/>
        <w:numId w:val="23"/>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DC6D20"/>
    <w:pPr>
      <w:keepNext/>
      <w:keepLines/>
      <w:numPr>
        <w:ilvl w:val="3"/>
        <w:numId w:val="23"/>
      </w:numPr>
      <w:spacing w:before="200"/>
      <w:outlineLvl w:val="3"/>
    </w:pPr>
    <w:rPr>
      <w:rFonts w:eastAsiaTheme="majorEastAsia" w:cstheme="majorBidi"/>
      <w:b/>
      <w:bCs/>
      <w:iCs/>
      <w:color w:val="000000" w:themeColor="text1"/>
      <w:u w:val="single"/>
    </w:rPr>
  </w:style>
  <w:style w:type="paragraph" w:styleId="Kop5">
    <w:name w:val="heading 5"/>
    <w:basedOn w:val="Standaard"/>
    <w:next w:val="Standaard"/>
    <w:link w:val="Kop5Char"/>
    <w:uiPriority w:val="9"/>
    <w:unhideWhenUsed/>
    <w:rsid w:val="00DC6D20"/>
    <w:pPr>
      <w:keepNext/>
      <w:keepLines/>
      <w:numPr>
        <w:ilvl w:val="4"/>
        <w:numId w:val="23"/>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DC6D20"/>
    <w:pPr>
      <w:keepNext/>
      <w:keepLines/>
      <w:numPr>
        <w:ilvl w:val="5"/>
        <w:numId w:val="23"/>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DC6D20"/>
    <w:pPr>
      <w:keepNext/>
      <w:keepLines/>
      <w:numPr>
        <w:ilvl w:val="6"/>
        <w:numId w:val="23"/>
      </w:numPr>
      <w:spacing w:before="200"/>
      <w:outlineLvl w:val="6"/>
    </w:pPr>
    <w:rPr>
      <w:rFonts w:eastAsiaTheme="majorEastAsia" w:cstheme="majorBidi"/>
      <w:iCs/>
      <w:color w:val="9B9DA0"/>
    </w:rPr>
  </w:style>
  <w:style w:type="paragraph" w:styleId="Kop8">
    <w:name w:val="heading 8"/>
    <w:basedOn w:val="Standaard"/>
    <w:next w:val="Standaard"/>
    <w:link w:val="Kop8Char"/>
    <w:uiPriority w:val="9"/>
    <w:unhideWhenUsed/>
    <w:rsid w:val="00DC6D20"/>
    <w:pPr>
      <w:keepNext/>
      <w:keepLines/>
      <w:numPr>
        <w:ilvl w:val="7"/>
        <w:numId w:val="23"/>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DC6D20"/>
    <w:pPr>
      <w:keepNext/>
      <w:keepLines/>
      <w:numPr>
        <w:ilvl w:val="8"/>
        <w:numId w:val="23"/>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117227"/>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 Art Serif" w:hAnsi="Flanders Art Serif"/>
      <w:noProof/>
      <w:sz w:val="32"/>
      <w:szCs w:val="32"/>
      <w:lang w:val="nl-BE" w:eastAsia="en-GB"/>
    </w:rPr>
  </w:style>
  <w:style w:type="paragraph" w:styleId="Voettekst">
    <w:name w:val="footer"/>
    <w:basedOn w:val="Standaard"/>
    <w:link w:val="VoettekstChar"/>
    <w:uiPriority w:val="99"/>
    <w:unhideWhenUsed/>
    <w:rsid w:val="007E74F3"/>
    <w:pPr>
      <w:tabs>
        <w:tab w:val="clear" w:pos="3686"/>
        <w:tab w:val="center" w:pos="4513"/>
        <w:tab w:val="right" w:pos="9923"/>
      </w:tabs>
      <w:spacing w:line="240" w:lineRule="auto"/>
    </w:pPr>
    <w:rPr>
      <w:color w:val="000000"/>
      <w:sz w:val="16"/>
    </w:rPr>
  </w:style>
  <w:style w:type="character" w:customStyle="1" w:styleId="VoettekstChar">
    <w:name w:val="Voettekst Char"/>
    <w:basedOn w:val="Standaardalinea-lettertype"/>
    <w:link w:val="Voettekst"/>
    <w:uiPriority w:val="99"/>
    <w:rsid w:val="007E74F3"/>
    <w:rPr>
      <w:rFonts w:ascii="Flanders Art Serif" w:hAnsi="Flanders Art Serif"/>
      <w:color w:val="000000"/>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DC6D20"/>
    <w:rPr>
      <w:rFonts w:ascii="Calibri" w:hAnsi="Calibri"/>
      <w:i/>
      <w:iCs/>
      <w:color w:val="191919" w:themeColor="text1" w:themeTint="E6"/>
    </w:rPr>
  </w:style>
  <w:style w:type="character" w:styleId="Intensievebenadrukking">
    <w:name w:val="Intense Emphasis"/>
    <w:basedOn w:val="Standaardalinea-lettertype"/>
    <w:uiPriority w:val="21"/>
    <w:rsid w:val="00DC6D20"/>
    <w:rPr>
      <w:rFonts w:ascii="Calibri" w:hAnsi="Calibri"/>
      <w:b/>
      <w:bCs/>
      <w:i/>
      <w:iCs/>
      <w:color w:val="000000"/>
    </w:rPr>
  </w:style>
  <w:style w:type="paragraph" w:styleId="Ondertitel">
    <w:name w:val="Subtitle"/>
    <w:basedOn w:val="Standaard"/>
    <w:next w:val="Standaard"/>
    <w:link w:val="OndertitelChar"/>
    <w:uiPriority w:val="11"/>
    <w:rsid w:val="00B11742"/>
    <w:pPr>
      <w:spacing w:line="600" w:lineRule="exact"/>
      <w:jc w:val="center"/>
    </w:pPr>
    <w:rPr>
      <w:color w:val="000000" w:themeColor="text1"/>
      <w:sz w:val="52"/>
      <w:szCs w:val="30"/>
    </w:rPr>
  </w:style>
  <w:style w:type="character" w:customStyle="1" w:styleId="OndertitelChar">
    <w:name w:val="Ondertitel Char"/>
    <w:basedOn w:val="Standaardalinea-lettertype"/>
    <w:link w:val="Ondertitel"/>
    <w:uiPriority w:val="11"/>
    <w:rsid w:val="00B11742"/>
    <w:rPr>
      <w:rFonts w:ascii="Calibri" w:hAnsi="Calibri"/>
      <w:color w:val="000000" w:themeColor="text1"/>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A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60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60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D4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D46"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single" w:sz="8" w:space="0" w:color="B6BC11" w:themeColor="accent1" w:themeTint="BF"/>
      </w:tblBorders>
    </w:tblPr>
    <w:tcPr>
      <w:shd w:val="clear" w:color="auto" w:fill="CC5621" w:themeFill="background2"/>
    </w:tcPr>
    <w:tblStylePr w:type="firstRow">
      <w:pPr>
        <w:spacing w:before="0" w:after="0" w:line="240" w:lineRule="auto"/>
      </w:pPr>
      <w:rPr>
        <w:b/>
        <w:bCs/>
        <w:color w:val="FFFFFF" w:themeColor="background1"/>
      </w:rPr>
      <w:tblPr/>
      <w:tcPr>
        <w:tc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shd w:val="clear" w:color="auto" w:fill="5D6009" w:themeFill="accent1"/>
      </w:tcPr>
    </w:tblStylePr>
    <w:tblStylePr w:type="lastRow">
      <w:pPr>
        <w:spacing w:before="0" w:after="0" w:line="240" w:lineRule="auto"/>
      </w:pPr>
      <w:rPr>
        <w:b/>
        <w:bCs/>
      </w:rPr>
      <w:tblPr/>
      <w:tcPr>
        <w:tcBorders>
          <w:top w:val="double" w:sz="6"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rsid w:val="0005691B"/>
    <w:pPr>
      <w:framePr w:wrap="notBeside" w:vAnchor="text" w:hAnchor="text" w:y="1"/>
      <w:spacing w:before="420" w:after="520" w:line="1200" w:lineRule="exact"/>
      <w:jc w:val="center"/>
    </w:pPr>
    <w:rPr>
      <w:rFonts w:eastAsiaTheme="majorEastAsia" w:cstheme="majorBidi"/>
      <w:b/>
      <w:caps/>
      <w:color w:val="2B979D" w:themeColor="text2"/>
      <w:spacing w:val="5"/>
      <w:sz w:val="100"/>
      <w:szCs w:val="56"/>
      <w:u w:val="single"/>
    </w:rPr>
  </w:style>
  <w:style w:type="character" w:customStyle="1" w:styleId="TitelChar">
    <w:name w:val="Titel Char"/>
    <w:basedOn w:val="Standaardalinea-lettertype"/>
    <w:link w:val="Titel"/>
    <w:uiPriority w:val="10"/>
    <w:rsid w:val="0005691B"/>
    <w:rPr>
      <w:rFonts w:ascii="Calibri" w:eastAsiaTheme="majorEastAsia" w:hAnsi="Calibri" w:cstheme="majorBidi"/>
      <w:b/>
      <w:caps/>
      <w:color w:val="2B979D" w:themeColor="text2"/>
      <w:spacing w:val="5"/>
      <w:sz w:val="100"/>
      <w:szCs w:val="56"/>
      <w:u w:val="single"/>
      <w:lang w:val="nl-BE"/>
    </w:rPr>
  </w:style>
  <w:style w:type="character" w:customStyle="1" w:styleId="Kop1Char">
    <w:name w:val="Kop 1 Char"/>
    <w:basedOn w:val="Standaardalinea-lettertype"/>
    <w:link w:val="Kop1"/>
    <w:uiPriority w:val="9"/>
    <w:rsid w:val="0005691B"/>
    <w:rPr>
      <w:rFonts w:ascii="Calibri" w:eastAsiaTheme="majorEastAsia" w:hAnsi="Calibri" w:cstheme="majorBidi"/>
      <w:b/>
      <w:bCs/>
      <w:caps/>
      <w:color w:val="2B979D" w:themeColor="text2"/>
      <w:sz w:val="36"/>
      <w:szCs w:val="52"/>
      <w:lang w:val="nl-BE"/>
    </w:rPr>
  </w:style>
  <w:style w:type="paragraph" w:styleId="Kopvaninhoudsopgave">
    <w:name w:val="TOC Heading"/>
    <w:basedOn w:val="Standaard"/>
    <w:next w:val="Standaard"/>
    <w:uiPriority w:val="39"/>
    <w:unhideWhenUsed/>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D700E5"/>
    <w:rPr>
      <w:rFonts w:ascii="Calibri" w:eastAsiaTheme="majorEastAsia" w:hAnsi="Calibri" w:cstheme="majorBidi"/>
      <w:bCs/>
      <w:caps/>
      <w:color w:val="CC5621" w:themeColor="background2"/>
      <w:sz w:val="32"/>
      <w:szCs w:val="32"/>
      <w:u w:val="dotted"/>
      <w:lang w:val="nl-BE"/>
    </w:rPr>
  </w:style>
  <w:style w:type="character" w:customStyle="1" w:styleId="Kop3Char">
    <w:name w:val="Kop 3 Char"/>
    <w:basedOn w:val="Standaardalinea-lettertype"/>
    <w:link w:val="Kop3"/>
    <w:uiPriority w:val="9"/>
    <w:rsid w:val="00DC6D20"/>
    <w:rPr>
      <w:rFonts w:ascii="Calibri" w:eastAsiaTheme="majorEastAsia" w:hAnsi="Calibri" w:cstheme="majorBidi"/>
      <w:b/>
      <w:bCs/>
      <w:color w:val="9B9DA0"/>
      <w:sz w:val="24"/>
      <w:szCs w:val="24"/>
      <w:lang w:val="nl-BE"/>
    </w:rPr>
  </w:style>
  <w:style w:type="character" w:customStyle="1" w:styleId="Kop4Char">
    <w:name w:val="Kop 4 Char"/>
    <w:basedOn w:val="Standaardalinea-lettertype"/>
    <w:link w:val="Kop4"/>
    <w:uiPriority w:val="9"/>
    <w:rsid w:val="00DC6D20"/>
    <w:rPr>
      <w:rFonts w:ascii="Calibri" w:eastAsiaTheme="majorEastAsia" w:hAnsi="Calibri" w:cstheme="majorBidi"/>
      <w:b/>
      <w:bCs/>
      <w:iCs/>
      <w:color w:val="000000" w:themeColor="text1"/>
      <w:u w:val="single"/>
      <w:lang w:val="nl-BE"/>
    </w:rPr>
  </w:style>
  <w:style w:type="character" w:customStyle="1" w:styleId="Kop5Char">
    <w:name w:val="Kop 5 Char"/>
    <w:basedOn w:val="Standaardalinea-lettertype"/>
    <w:link w:val="Kop5"/>
    <w:uiPriority w:val="9"/>
    <w:rsid w:val="00DC6D20"/>
    <w:rPr>
      <w:rFonts w:ascii="Calibri" w:eastAsiaTheme="majorEastAsia" w:hAnsi="Calibri" w:cstheme="majorBidi"/>
      <w:color w:val="3C3D3C"/>
      <w:lang w:val="nl-BE"/>
    </w:rPr>
  </w:style>
  <w:style w:type="character" w:customStyle="1" w:styleId="Kop6Char">
    <w:name w:val="Kop 6 Char"/>
    <w:basedOn w:val="Standaardalinea-lettertype"/>
    <w:link w:val="Kop6"/>
    <w:uiPriority w:val="9"/>
    <w:rsid w:val="00DC6D20"/>
    <w:rPr>
      <w:rFonts w:ascii="Calibri" w:eastAsiaTheme="majorEastAsia" w:hAnsi="Calibri" w:cstheme="majorBidi"/>
      <w:iCs/>
      <w:color w:val="6F7173"/>
      <w:lang w:val="nl-BE"/>
    </w:rPr>
  </w:style>
  <w:style w:type="character" w:customStyle="1" w:styleId="Kop7Char">
    <w:name w:val="Kop 7 Char"/>
    <w:basedOn w:val="Standaardalinea-lettertype"/>
    <w:link w:val="Kop7"/>
    <w:uiPriority w:val="9"/>
    <w:rsid w:val="00DC6D20"/>
    <w:rPr>
      <w:rFonts w:ascii="Calibri" w:eastAsiaTheme="majorEastAsia" w:hAnsi="Calibri" w:cstheme="majorBidi"/>
      <w:iCs/>
      <w:color w:val="9B9DA0"/>
      <w:lang w:val="nl-BE"/>
    </w:rPr>
  </w:style>
  <w:style w:type="character" w:customStyle="1" w:styleId="Kop8Char">
    <w:name w:val="Kop 8 Char"/>
    <w:basedOn w:val="Standaardalinea-lettertype"/>
    <w:link w:val="Kop8"/>
    <w:uiPriority w:val="9"/>
    <w:rsid w:val="00DC6D20"/>
    <w:rPr>
      <w:rFonts w:ascii="Calibri" w:eastAsiaTheme="majorEastAsia" w:hAnsi="Calibri" w:cstheme="majorBidi"/>
      <w:color w:val="3C3D3C"/>
      <w:szCs w:val="20"/>
      <w:lang w:val="nl-BE"/>
    </w:rPr>
  </w:style>
  <w:style w:type="character" w:customStyle="1" w:styleId="Kop9Char">
    <w:name w:val="Kop 9 Char"/>
    <w:basedOn w:val="Standaardalinea-lettertype"/>
    <w:link w:val="Kop9"/>
    <w:uiPriority w:val="9"/>
    <w:rsid w:val="00DC6D20"/>
    <w:rPr>
      <w:rFonts w:ascii="Calibri" w:eastAsiaTheme="majorEastAsia" w:hAnsi="Calibri" w:cstheme="majorBidi"/>
      <w:iCs/>
      <w:color w:val="6F7173"/>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AC0959"/>
    <w:rPr>
      <w:rFonts w:ascii="Calibri" w:hAnsi="Calibri"/>
      <w:color w:val="3C96BE"/>
      <w:u w:val="single"/>
    </w:rPr>
  </w:style>
  <w:style w:type="paragraph" w:styleId="Lijstalinea">
    <w:name w:val="List Paragraph"/>
    <w:basedOn w:val="Standaard"/>
    <w:uiPriority w:val="34"/>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35"/>
      </w:numPr>
    </w:pPr>
  </w:style>
  <w:style w:type="paragraph" w:styleId="Lijstopsomteken4">
    <w:name w:val="List Bullet 4"/>
    <w:basedOn w:val="Standaard"/>
    <w:uiPriority w:val="99"/>
    <w:unhideWhenUsed/>
    <w:rsid w:val="006A4156"/>
    <w:pPr>
      <w:numPr>
        <w:numId w:val="36"/>
      </w:numPr>
      <w:tabs>
        <w:tab w:val="clear" w:pos="3686"/>
      </w:tabs>
      <w:ind w:left="1134" w:hanging="283"/>
    </w:pPr>
  </w:style>
  <w:style w:type="paragraph" w:styleId="Lijstopsomteken5">
    <w:name w:val="List Bullet 5"/>
    <w:basedOn w:val="Standaard"/>
    <w:uiPriority w:val="99"/>
    <w:unhideWhenUsed/>
    <w:rsid w:val="004E4011"/>
    <w:pPr>
      <w:numPr>
        <w:numId w:val="15"/>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2B979D" w:themeColor="text2"/>
      <w:sz w:val="24"/>
    </w:rPr>
  </w:style>
  <w:style w:type="paragraph" w:styleId="Lijstnummering">
    <w:name w:val="List Number"/>
    <w:basedOn w:val="Lijstalinea"/>
    <w:uiPriority w:val="99"/>
    <w:unhideWhenUsed/>
    <w:rsid w:val="004D6D69"/>
    <w:pPr>
      <w:numPr>
        <w:numId w:val="16"/>
      </w:numPr>
      <w:ind w:left="284" w:hanging="284"/>
    </w:pPr>
  </w:style>
  <w:style w:type="paragraph" w:styleId="Lijstnummering2">
    <w:name w:val="List Number 2"/>
    <w:basedOn w:val="Lijstalinea"/>
    <w:uiPriority w:val="99"/>
    <w:unhideWhenUsed/>
    <w:rsid w:val="004D6D69"/>
    <w:pPr>
      <w:numPr>
        <w:numId w:val="17"/>
      </w:numPr>
      <w:ind w:left="567" w:hanging="283"/>
    </w:pPr>
  </w:style>
  <w:style w:type="paragraph" w:styleId="Lijstnummering3">
    <w:name w:val="List Number 3"/>
    <w:basedOn w:val="Lijstalinea"/>
    <w:uiPriority w:val="99"/>
    <w:unhideWhenUsed/>
    <w:rsid w:val="001F1E85"/>
    <w:pPr>
      <w:numPr>
        <w:numId w:val="18"/>
      </w:numPr>
      <w:ind w:left="851" w:hanging="284"/>
    </w:pPr>
  </w:style>
  <w:style w:type="paragraph" w:styleId="Lijstnummering4">
    <w:name w:val="List Number 4"/>
    <w:basedOn w:val="Lijstalinea"/>
    <w:uiPriority w:val="99"/>
    <w:unhideWhenUsed/>
    <w:rsid w:val="004A537C"/>
    <w:pPr>
      <w:numPr>
        <w:numId w:val="19"/>
      </w:numPr>
      <w:ind w:left="1135" w:hanging="284"/>
    </w:pPr>
  </w:style>
  <w:style w:type="paragraph" w:styleId="Lijstnummering5">
    <w:name w:val="List Number 5"/>
    <w:basedOn w:val="Lijstalinea"/>
    <w:uiPriority w:val="99"/>
    <w:unhideWhenUsed/>
    <w:rsid w:val="004E2D01"/>
    <w:pPr>
      <w:numPr>
        <w:numId w:val="20"/>
      </w:numPr>
      <w:ind w:left="1418" w:hanging="284"/>
    </w:pPr>
  </w:style>
  <w:style w:type="paragraph" w:styleId="Citaat">
    <w:name w:val="Quote"/>
    <w:basedOn w:val="Standaard"/>
    <w:next w:val="Standaard"/>
    <w:link w:val="CitaatChar"/>
    <w:uiPriority w:val="29"/>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DC6D20"/>
    <w:rPr>
      <w:rFonts w:ascii="Calibri" w:hAnsi="Calibri"/>
      <w:b/>
      <w:i/>
      <w:iCs/>
    </w:rPr>
  </w:style>
  <w:style w:type="character" w:styleId="Subtieleverwijzing">
    <w:name w:val="Subtle Reference"/>
    <w:basedOn w:val="Standaardalinea-lettertype"/>
    <w:uiPriority w:val="31"/>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CC5621"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117227"/>
    <w:pPr>
      <w:spacing w:line="280" w:lineRule="exact"/>
      <w:jc w:val="right"/>
    </w:pPr>
    <w:rPr>
      <w:color w:val="000000"/>
      <w:sz w:val="24"/>
    </w:rPr>
  </w:style>
  <w:style w:type="paragraph" w:customStyle="1" w:styleId="Vlottetekst-roodMSF">
    <w:name w:val="Vlotte tekst - rood MSF"/>
    <w:basedOn w:val="Standaard"/>
    <w:rsid w:val="00935F13"/>
    <w:pPr>
      <w:numPr>
        <w:numId w:val="32"/>
      </w:numPr>
    </w:pPr>
  </w:style>
  <w:style w:type="paragraph" w:customStyle="1" w:styleId="streepjes">
    <w:name w:val="streepjes"/>
    <w:basedOn w:val="Standaard"/>
    <w:qFormat/>
    <w:rsid w:val="00117227"/>
    <w:pPr>
      <w:tabs>
        <w:tab w:val="clear" w:pos="3686"/>
        <w:tab w:val="right" w:pos="9923"/>
      </w:tabs>
      <w:jc w:val="right"/>
    </w:pPr>
    <w:rPr>
      <w:rFonts w:cs="Calibri"/>
      <w:color w:val="000000"/>
      <w:sz w:val="16"/>
    </w:rPr>
  </w:style>
  <w:style w:type="paragraph" w:customStyle="1" w:styleId="Inspringing">
    <w:name w:val="Inspringing"/>
    <w:basedOn w:val="Standaard"/>
    <w:rsid w:val="006A4156"/>
    <w:pPr>
      <w:numPr>
        <w:numId w:val="29"/>
      </w:numPr>
    </w:pPr>
  </w:style>
  <w:style w:type="character" w:styleId="Zwaar">
    <w:name w:val="Strong"/>
    <w:basedOn w:val="Standaardalinea-lettertype"/>
    <w:uiPriority w:val="22"/>
    <w:rsid w:val="00DC6D20"/>
    <w:rPr>
      <w:rFonts w:ascii="Calibri" w:hAnsi="Calibri"/>
      <w:b/>
      <w:bCs/>
      <w:i w:val="0"/>
    </w:rPr>
  </w:style>
  <w:style w:type="paragraph" w:customStyle="1" w:styleId="paragraph">
    <w:name w:val="paragraph"/>
    <w:basedOn w:val="Standaard"/>
    <w:rsid w:val="002C1359"/>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eop">
    <w:name w:val="eop"/>
    <w:basedOn w:val="Standaardalinea-lettertype"/>
    <w:rsid w:val="002C1359"/>
  </w:style>
  <w:style w:type="character" w:customStyle="1" w:styleId="normaltextrun">
    <w:name w:val="normaltextrun"/>
    <w:basedOn w:val="Standaardalinea-lettertype"/>
    <w:rsid w:val="002C1359"/>
  </w:style>
  <w:style w:type="paragraph" w:styleId="Geenafstand">
    <w:name w:val="No Spacing"/>
    <w:uiPriority w:val="1"/>
    <w:qFormat/>
    <w:rsid w:val="002C1359"/>
    <w:pPr>
      <w:spacing w:after="0" w:line="240" w:lineRule="auto"/>
    </w:pPr>
    <w:rPr>
      <w:lang w:val="nl-BE"/>
    </w:rPr>
  </w:style>
  <w:style w:type="character" w:styleId="Onopgelostemelding">
    <w:name w:val="Unresolved Mention"/>
    <w:basedOn w:val="Standaardalinea-lettertype"/>
    <w:uiPriority w:val="99"/>
    <w:semiHidden/>
    <w:unhideWhenUsed/>
    <w:rsid w:val="00885ECD"/>
    <w:rPr>
      <w:color w:val="605E5C"/>
      <w:shd w:val="clear" w:color="auto" w:fill="E1DFDD"/>
    </w:rPr>
  </w:style>
  <w:style w:type="character" w:styleId="GevolgdeHyperlink">
    <w:name w:val="FollowedHyperlink"/>
    <w:basedOn w:val="Standaardalinea-lettertype"/>
    <w:uiPriority w:val="99"/>
    <w:semiHidden/>
    <w:unhideWhenUsed/>
    <w:rsid w:val="009D69AE"/>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vlaanderen.be/cjm/sites/default/files/2021-06/Handleiding_aanvraag_werkingssubsidie_KD4.pdf" TargetMode="External"/><Relationship Id="rId18" Type="http://schemas.openxmlformats.org/officeDocument/2006/relationships/hyperlink" Target="https://www.vlaanderen.be/cjm/sites/default/files/2021-07/60819130d129f6000c000353.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laanderen.be/cjm/sites/default/files/2021-07/60819130d129f6000c000353.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cjm/sites/default/files/2021-07/60819130d129f6000c000353.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vlaanderen.be/cjm/sites/default/files/2021-06/Handleiding_aanvraag_werkingssubsidie_KD4.pdf" TargetMode="External"/><Relationship Id="rId20" Type="http://schemas.openxmlformats.org/officeDocument/2006/relationships/hyperlink" Target="https://www.vlaanderen.be/cjm/sites/default/files/2021-06/Kunsten_werkingssubsidies_cijferbijlage.xls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vlaanderen.be/cjm/sites/default/files/2021-07/60819130d129f6000c000353.pdf" TargetMode="External"/><Relationship Id="rId23" Type="http://schemas.openxmlformats.org/officeDocument/2006/relationships/hyperlink" Target="https://www.vlaanderen.be/cjm/sites/default/files/2021-07/60819130d129f6000c000353.pdf" TargetMode="Externa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www.vlaanderen.be/cjm/sites/default/files/2021-07/Uitvoering%20Kunstendecreet.pdf"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laanderen.be/publicaties/strategische-visienota-kunsten" TargetMode="External"/><Relationship Id="rId22" Type="http://schemas.openxmlformats.org/officeDocument/2006/relationships/hyperlink" Target="https://www.vlaanderen.be/cjm/sites/default/files/2021-07/Uitvoering%20Kunstendecreet.pdf"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298C1F6922A4325BFDDC5A5169C4BF6"/>
        <w:category>
          <w:name w:val="Algemeen"/>
          <w:gallery w:val="placeholder"/>
        </w:category>
        <w:types>
          <w:type w:val="bbPlcHdr"/>
        </w:types>
        <w:behaviors>
          <w:behavior w:val="content"/>
        </w:behaviors>
        <w:guid w:val="{0D87D041-EA2D-46A0-829B-462D66BBA625}"/>
      </w:docPartPr>
      <w:docPartBody>
        <w:p w:rsidR="00FB6945" w:rsidRDefault="00FB694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altName w:val="Calibri"/>
    <w:charset w:val="00"/>
    <w:family w:val="auto"/>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Medium">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45"/>
    <w:rsid w:val="00626B41"/>
    <w:rsid w:val="00AB1390"/>
    <w:rsid w:val="00D6371F"/>
    <w:rsid w:val="00F30FE9"/>
    <w:rsid w:val="00FB694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2021-06-30T00:00:00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817DC6F0ED7E469262046002DA13B0" ma:contentTypeVersion="37" ma:contentTypeDescription="" ma:contentTypeScope="" ma:versionID="83891e796e5309517380f30762393b5d">
  <xsd:schema xmlns:xsd="http://www.w3.org/2001/XMLSchema" xmlns:xs="http://www.w3.org/2001/XMLSchema" xmlns:p="http://schemas.microsoft.com/office/2006/metadata/properties" xmlns:ns2="33114fb9-0b62-469a-a5cc-fb499b828fa7" xmlns:ns3="http://schemas.microsoft.com/sharepoint.v3" xmlns:ns4="9a9ec0f0-7796-43d0-ac1f-4c8c46ee0bd1" xmlns:ns5="3e7625dc-430b-4a6f-b3a7-485c1a883d74" xmlns:ns6="6d724ed1-b6ed-4b2e-b898-b827c45b6bfd" targetNamespace="http://schemas.microsoft.com/office/2006/metadata/properties" ma:root="true" ma:fieldsID="e9f3744483c4261ae86fa8c8ec161353" ns2:_="" ns3:_="" ns4:_="" ns5:_="" ns6:_="">
    <xsd:import namespace="33114fb9-0b62-469a-a5cc-fb499b828fa7"/>
    <xsd:import namespace="http://schemas.microsoft.com/sharepoint.v3"/>
    <xsd:import namespace="9a9ec0f0-7796-43d0-ac1f-4c8c46ee0bd1"/>
    <xsd:import namespace="3e7625dc-430b-4a6f-b3a7-485c1a883d74"/>
    <xsd:import namespace="6d724ed1-b6ed-4b2e-b898-b827c45b6bfd"/>
    <xsd:element name="properties">
      <xsd:complexType>
        <xsd:sequence>
          <xsd:element name="documentManagement">
            <xsd:complexType>
              <xsd:all>
                <xsd:element ref="ns2:_dlc_DocId" minOccurs="0"/>
                <xsd:element ref="ns2:_dlc_DocIdUrl" minOccurs="0"/>
                <xsd:element ref="ns2:_dlc_DocIdPersistId" minOccurs="0"/>
                <xsd:element ref="ns2:Jaar" minOccurs="0"/>
                <xsd:element ref="ns2:Periode" minOccurs="0"/>
                <xsd:element ref="ns2:Datum" minOccurs="0"/>
                <xsd:element ref="ns3:CategoryDescription" minOccurs="0"/>
                <xsd:element ref="ns2:BronLibrary" minOccurs="0"/>
                <xsd:element ref="ns4:TaxCatchAll" minOccurs="0"/>
                <xsd:element ref="ns4:TaxCatchAllLabel" minOccurs="0"/>
                <xsd:element ref="ns5:h69231d182fe484daa2132b797a10198" minOccurs="0"/>
                <xsd:element ref="ns6:MediaServiceMetadata" minOccurs="0"/>
                <xsd:element ref="ns6:MediaServiceFastMetadata"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14fb9-0b62-469a-a5cc-fb499b828fa7"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Jaar" ma:index="11" nillable="true" ma:displayName="Jaar" ma:default="2021" ma:internalName="Jaar" ma:readOnly="false">
      <xsd:simpleType>
        <xsd:restriction base="dms:Text">
          <xsd:maxLength value="4"/>
        </xsd:restriction>
      </xsd:simpleType>
    </xsd:element>
    <xsd:element name="Periode" ma:index="12" nillable="true" ma:displayName="Periode" ma:format="Dropdown" ma:internalName="Periode" ma:readOnly="false">
      <xsd:simpleType>
        <xsd:union memberTypes="dms:Text">
          <xsd:simpleType>
            <xsd:restriction base="dms:Choice">
              <xsd:enumeration value="2017-2018"/>
              <xsd:enumeration value="2018-2019"/>
              <xsd:enumeration value="2019-2020"/>
              <xsd:enumeration value="2020-2021"/>
              <xsd:enumeration value="2021-2022"/>
            </xsd:restriction>
          </xsd:simpleType>
        </xsd:union>
      </xsd:simpleType>
    </xsd:element>
    <xsd:element name="Datum" ma:index="13" nillable="true" ma:displayName="Datum" ma:default="[today]" ma:format="DateOnly" ma:internalName="Datum" ma:readOnly="false">
      <xsd:simpleType>
        <xsd:restriction base="dms:DateTime"/>
      </xsd:simpleType>
    </xsd:element>
    <xsd:element name="BronLibrary" ma:index="15" nillable="true" ma:displayName="BronLibrary" ma:default="Regelgeving" ma:internalName="BronLibrar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4" nillable="true" ma:displayName="Beschrijving"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e106232-9229-4a4b-b690-7d98dadf27ca}" ma:internalName="TaxCatchAll" ma:showField="CatchAllData" ma:web="33114fb9-0b62-469a-a5cc-fb499b828fa7">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ce106232-9229-4a4b-b690-7d98dadf27ca}" ma:internalName="TaxCatchAllLabel" ma:readOnly="true" ma:showField="CatchAllDataLabel" ma:web="33114fb9-0b62-469a-a5cc-fb499b828f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7625dc-430b-4a6f-b3a7-485c1a883d74" elementFormDefault="qualified">
    <xsd:import namespace="http://schemas.microsoft.com/office/2006/documentManagement/types"/>
    <xsd:import namespace="http://schemas.microsoft.com/office/infopath/2007/PartnerControls"/>
    <xsd:element name="h69231d182fe484daa2132b797a10198" ma:index="19" nillable="true" ma:taxonomy="true" ma:internalName="h69231d182fe484daa2132b797a10198" ma:taxonomyFieldName="meta_kd" ma:displayName="Label(s)" ma:default="" ma:fieldId="{169231d1-82fe-484d-aa21-32b797a10198}" ma:taxonomyMulti="true" ma:sspId="49ca8161-7180-459b-a0ef-1a71cf6ffea5" ma:termSetId="f13967ce-7a9b-4045-adba-7a8d7c2913e4" ma:anchorId="00000000-0000-0000-0000-000000000000" ma:open="true" ma:isKeyword="false">
      <xsd:complexType>
        <xsd:sequence>
          <xsd:element ref="pc:Terms" minOccurs="0" maxOccurs="1"/>
        </xsd:sequence>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24ed1-b6ed-4b2e-b898-b827c45b6bf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TaxCatchAll xmlns="9a9ec0f0-7796-43d0-ac1f-4c8c46ee0bd1"/>
    <Datum xmlns="33114fb9-0b62-469a-a5cc-fb499b828fa7" xsi:nil="true"/>
    <Periode xmlns="33114fb9-0b62-469a-a5cc-fb499b828fa7" xsi:nil="true"/>
    <Jaar xmlns="33114fb9-0b62-469a-a5cc-fb499b828fa7">2019</Jaar>
    <BronLibrary xmlns="33114fb9-0b62-469a-a5cc-fb499b828fa7" xsi:nil="true"/>
    <_dlc_DocId xmlns="33114fb9-0b62-469a-a5cc-fb499b828fa7">N45DHDRWKTXX-1605030206-9037</_dlc_DocId>
    <_dlc_DocIdUrl xmlns="33114fb9-0b62-469a-a5cc-fb499b828fa7">
      <Url>https://vlaamseoverheid.sharepoint.com/sites/CJM2/kd/_layouts/15/DocIdRedir.aspx?ID=N45DHDRWKTXX-1605030206-9037</Url>
      <Description>N45DHDRWKTXX-1605030206-9037</Description>
    </_dlc_DocIdUrl>
    <h69231d182fe484daa2132b797a10198 xmlns="3e7625dc-430b-4a6f-b3a7-485c1a883d74">
      <Terms xmlns="http://schemas.microsoft.com/office/infopath/2007/PartnerControls"/>
    </h69231d182fe484daa2132b797a10198>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2116AD-AD73-46BC-B903-73A65797A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14fb9-0b62-469a-a5cc-fb499b828fa7"/>
    <ds:schemaRef ds:uri="http://schemas.microsoft.com/sharepoint.v3"/>
    <ds:schemaRef ds:uri="9a9ec0f0-7796-43d0-ac1f-4c8c46ee0bd1"/>
    <ds:schemaRef ds:uri="3e7625dc-430b-4a6f-b3a7-485c1a883d74"/>
    <ds:schemaRef ds:uri="6d724ed1-b6ed-4b2e-b898-b827c45b6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54B3B-F84C-4BAD-9FF8-C57CB91D22A1}">
  <ds:schemaRefs>
    <ds:schemaRef ds:uri="http://schemas.microsoft.com/sharepoint/v3/contenttype/forms"/>
  </ds:schemaRefs>
</ds:datastoreItem>
</file>

<file path=customXml/itemProps4.xml><?xml version="1.0" encoding="utf-8"?>
<ds:datastoreItem xmlns:ds="http://schemas.openxmlformats.org/officeDocument/2006/customXml" ds:itemID="{40476537-F7AD-4CFC-8E01-EB09A8EBFFD1}">
  <ds:schemaRefs>
    <ds:schemaRef ds:uri="http://schemas.microsoft.com/sharepoint/events"/>
  </ds:schemaRefs>
</ds:datastoreItem>
</file>

<file path=customXml/itemProps5.xml><?xml version="1.0" encoding="utf-8"?>
<ds:datastoreItem xmlns:ds="http://schemas.openxmlformats.org/officeDocument/2006/customXml" ds:itemID="{FC6A3C27-7C85-4246-9BF7-FD7FA2EA1312}">
  <ds:schemaRefs>
    <ds:schemaRef ds:uri="http://schemas.microsoft.com/office/2006/metadata/properties"/>
    <ds:schemaRef ds:uri="http://schemas.microsoft.com/office/infopath/2007/PartnerControls"/>
    <ds:schemaRef ds:uri="http://schemas.microsoft.com/sharepoint.v3"/>
    <ds:schemaRef ds:uri="9a9ec0f0-7796-43d0-ac1f-4c8c46ee0bd1"/>
    <ds:schemaRef ds:uri="33114fb9-0b62-469a-a5cc-fb499b828fa7"/>
    <ds:schemaRef ds:uri="3e7625dc-430b-4a6f-b3a7-485c1a883d74"/>
  </ds:schemaRefs>
</ds:datastoreItem>
</file>

<file path=customXml/itemProps6.xml><?xml version="1.0" encoding="utf-8"?>
<ds:datastoreItem xmlns:ds="http://schemas.openxmlformats.org/officeDocument/2006/customXml" ds:itemID="{529D2373-1ECB-4F0E-BEB9-C36F1E8DB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1119</Words>
  <Characters>6159</Characters>
  <Application>Microsoft Office Word</Application>
  <DocSecurity>0</DocSecurity>
  <Lines>51</Lines>
  <Paragraphs>14</Paragraphs>
  <ScaleCrop>false</ScaleCrop>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Aanvraag werkingssubsidies Kunstendecreet - Beleidsplan</dc:title>
  <dc:subject/>
  <dc:creator>Zorro_PC</dc:creator>
  <cp:keywords/>
  <cp:lastModifiedBy>Boel Jurgen</cp:lastModifiedBy>
  <cp:revision>2</cp:revision>
  <cp:lastPrinted>2014-03-28T10:07:00Z</cp:lastPrinted>
  <dcterms:created xsi:type="dcterms:W3CDTF">2021-09-07T13:13:00Z</dcterms:created>
  <dcterms:modified xsi:type="dcterms:W3CDTF">2021-09-07T13:13:00Z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0x010100E6817DC6F0ED7E469262046002DA13B0</vt:lpwstr>
  </property>
  <property fmtid="{D5CDD505-2E9C-101B-9397-08002B2CF9AE}" pid="3" name="_dlc_DocIdItemGuid">
    <vt:lpwstr>a9d44c20-ef25-42f9-a7b0-5a9e8f7067fb</vt:lpwstr>
  </property>
  <property fmtid="{D5CDD505-2E9C-101B-9397-08002B2CF9AE}" pid="4" name="ebb457a1fa0744688204d54368c02bc9">
    <vt:lpwstr>CJM|5565135a-3776-4f7c-94ba-eeda1ca781b1</vt:lpwstr>
  </property>
  <property fmtid="{D5CDD505-2E9C-101B-9397-08002B2CF9AE}" pid="5" name="Labels">
    <vt:lpwstr>4;#CJM|5565135a-3776-4f7c-94ba-eeda1ca781b1</vt:lpwstr>
  </property>
  <property fmtid="{D5CDD505-2E9C-101B-9397-08002B2CF9AE}" pid="6" name="TaxCatchAll">
    <vt:lpwstr>4;#CJM|5565135a-3776-4f7c-94ba-eeda1ca781b1</vt:lpwstr>
  </property>
  <property fmtid="{D5CDD505-2E9C-101B-9397-08002B2CF9AE}" pid="7" name="meta_kd">
    <vt:lpwstr/>
  </property>
</Properties>
</file>